
<file path=[Content_Types].xml><?xml version="1.0" encoding="utf-8"?>
<Types xmlns="http://schemas.openxmlformats.org/package/2006/content-types">
  <Default Extension="vsd" ContentType="application/vnd.visio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B9" w:rsidRDefault="00EB74B9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5934075" cy="8372475"/>
            <wp:effectExtent l="0" t="0" r="9525" b="9525"/>
            <wp:docPr id="2" name="Рисунок 2" descr="C:\Users\Администратор\Desktop\Пот-я\Постановление Выдача разрешеия на строитель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Пот-я\Постановление Выдача разрешеия на строительств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7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C6404" w:rsidRPr="004C6404" w:rsidRDefault="004C6404" w:rsidP="004C6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404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 постановлением главы</w:t>
      </w:r>
    </w:p>
    <w:p w:rsidR="004C6404" w:rsidRPr="004C6404" w:rsidRDefault="004C6404" w:rsidP="004C6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4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Администрации муниципального образования </w:t>
      </w:r>
    </w:p>
    <w:p w:rsidR="004C6404" w:rsidRPr="004C6404" w:rsidRDefault="004C6404" w:rsidP="004C6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C64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«Турочакский район» </w:t>
      </w:r>
    </w:p>
    <w:p w:rsidR="004C6404" w:rsidRPr="004C6404" w:rsidRDefault="00A43C01" w:rsidP="004C640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от 12 декабря 2017 г. № 641</w:t>
      </w:r>
    </w:p>
    <w:p w:rsidR="00D34C1F" w:rsidRPr="00A916E5" w:rsidRDefault="00D34C1F" w:rsidP="00A916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4"/>
      <w:bookmarkEnd w:id="1"/>
      <w:r w:rsidRPr="00A916E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D34C1F" w:rsidRPr="00A916E5" w:rsidRDefault="00D34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"ВЫДАЧА </w:t>
      </w:r>
      <w:r w:rsidR="00A916E5">
        <w:rPr>
          <w:rFonts w:ascii="Times New Roman" w:hAnsi="Times New Roman" w:cs="Times New Roman"/>
          <w:sz w:val="28"/>
          <w:szCs w:val="28"/>
        </w:rPr>
        <w:t>РАЗРЕШЕНИЯ</w:t>
      </w:r>
    </w:p>
    <w:p w:rsidR="00D34C1F" w:rsidRPr="00A916E5" w:rsidRDefault="00D34C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НА СТРОИТЕЛЬСТВО (РЕКОНСТРУКЦИЮ) ОБЪЕКТОВ</w:t>
      </w:r>
    </w:p>
    <w:p w:rsidR="00D34C1F" w:rsidRPr="00A916E5" w:rsidRDefault="00A916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СТРОИТЕЛЬСТВ</w:t>
      </w:r>
      <w:r w:rsidR="00884C51">
        <w:rPr>
          <w:rFonts w:ascii="Times New Roman" w:hAnsi="Times New Roman" w:cs="Times New Roman"/>
          <w:sz w:val="28"/>
          <w:szCs w:val="28"/>
        </w:rPr>
        <w:t>О</w:t>
      </w:r>
      <w:r w:rsidR="00D34C1F" w:rsidRPr="00A916E5">
        <w:rPr>
          <w:rFonts w:ascii="Times New Roman" w:hAnsi="Times New Roman" w:cs="Times New Roman"/>
          <w:sz w:val="28"/>
          <w:szCs w:val="28"/>
        </w:rPr>
        <w:t>"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1. Настоящий Административ</w:t>
      </w:r>
      <w:r w:rsidR="00A916E5">
        <w:rPr>
          <w:rFonts w:ascii="Times New Roman" w:hAnsi="Times New Roman" w:cs="Times New Roman"/>
          <w:sz w:val="28"/>
          <w:szCs w:val="28"/>
        </w:rPr>
        <w:t>ный регламент "Выдача разрешения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на строительство (реконструкцию) объектов капитального </w:t>
      </w:r>
      <w:r w:rsidR="00A916E5">
        <w:rPr>
          <w:rFonts w:ascii="Times New Roman" w:hAnsi="Times New Roman" w:cs="Times New Roman"/>
          <w:sz w:val="28"/>
          <w:szCs w:val="28"/>
        </w:rPr>
        <w:t xml:space="preserve">строительство" (далее – </w:t>
      </w:r>
      <w:r w:rsidR="008F577F">
        <w:rPr>
          <w:rFonts w:ascii="Times New Roman" w:hAnsi="Times New Roman" w:cs="Times New Roman"/>
          <w:sz w:val="28"/>
          <w:szCs w:val="28"/>
        </w:rPr>
        <w:t>Р</w:t>
      </w:r>
      <w:r w:rsidRPr="00A916E5">
        <w:rPr>
          <w:rFonts w:ascii="Times New Roman" w:hAnsi="Times New Roman" w:cs="Times New Roman"/>
          <w:sz w:val="28"/>
          <w:szCs w:val="28"/>
        </w:rPr>
        <w:t xml:space="preserve">егламент) устанавливает сроки и последовательность административных процедур и административных действий Администрации </w:t>
      </w:r>
      <w:r w:rsidR="00A916E5">
        <w:rPr>
          <w:rFonts w:ascii="Times New Roman" w:hAnsi="Times New Roman" w:cs="Times New Roman"/>
          <w:sz w:val="28"/>
          <w:szCs w:val="28"/>
        </w:rPr>
        <w:t>Турочакского района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или юридические лица либо их уполномоченные представители, обратившиеся в орган, предоставляющий муниципальные услуги, либо в многофункциональный центр предоставления государственных и муниципальных услуг, с запросом о предоставлении муниципальной услуги, выраженным в письменной или электронной форме (далее - Заявитель).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Требования к порядку информирования заявителей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3. Порядок информирования о предоставлении муниципальной услуги.</w:t>
      </w:r>
    </w:p>
    <w:p w:rsidR="00A916E5" w:rsidRPr="00A916E5" w:rsidRDefault="00A916E5" w:rsidP="00A916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предоставлении муниципальной услуги можно получить в отделе ЖКХ, строительства, земельных отношений, экологического и лесного контроля администрации МО «Турочакский район»: по письменным обращениям, а также с использованием средств телефонной связи, посредством размещения на сайте Администрации МО «Турочакский район», в средствах массовой информации. 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отдела ЖКХ, строительства, земельных отношений, экологического и лесного контроля Администрации МО «Турочакский район»: 649140, Республика Алтай, Турочакский район, село Турочак, улица Советская, 77, кабинет № 9;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Контактный т</w:t>
      </w: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 8-(388-43)-22-5-31;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Администрации муниципального образования «Турочакский район» - </w:t>
      </w:r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turochak</w:t>
      </w:r>
      <w:proofErr w:type="spellEnd"/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altai</w:t>
      </w:r>
      <w:proofErr w:type="spellEnd"/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A916E5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A916E5" w:rsidRDefault="00A916E5" w:rsidP="00A916E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</w:t>
      </w: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«Турочакский район» -  </w:t>
      </w:r>
      <w:hyperlink r:id="rId6" w:history="1">
        <w:r w:rsidRPr="00A076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admn_turochak@mail.ru</w:t>
        </w:r>
      </w:hyperlink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графике работы отдела ЖКХ, строительства, земельных отношений, экологического и лесного контроля Администрации муниципального образования «Турочакский район»:</w:t>
      </w:r>
    </w:p>
    <w:p w:rsidR="00A916E5" w:rsidRPr="00A916E5" w:rsidRDefault="00A916E5" w:rsidP="00A916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Arial"/>
          <w:sz w:val="28"/>
          <w:szCs w:val="28"/>
          <w:lang w:eastAsia="ru-RU"/>
        </w:rPr>
        <w:t>Понедельник - пятница: 8.00 – 17.00 - прием граждан и юридических лиц;</w:t>
      </w:r>
    </w:p>
    <w:p w:rsidR="00A916E5" w:rsidRPr="00A916E5" w:rsidRDefault="00A916E5" w:rsidP="00A91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Arial"/>
          <w:sz w:val="28"/>
          <w:szCs w:val="28"/>
          <w:lang w:eastAsia="ru-RU"/>
        </w:rPr>
        <w:t>Перерыв: 13.00 – 14.00</w:t>
      </w:r>
    </w:p>
    <w:p w:rsidR="00A916E5" w:rsidRPr="00A916E5" w:rsidRDefault="00A916E5" w:rsidP="00A916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A916E5" w:rsidRPr="00A916E5" w:rsidRDefault="00A916E5" w:rsidP="00A91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 муниципальной услуги можно получить консультацию путем непосредственного обращения в отдел ЖКХ, строительства, земельных отношений, экологического и лесного контроля Администрации муниципального образования «Турочакский район», по телефону и по электронной почте, в средствах СМИ.</w:t>
      </w:r>
    </w:p>
    <w:p w:rsidR="00A916E5" w:rsidRPr="00A916E5" w:rsidRDefault="00A916E5" w:rsidP="00A9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осуществляется специалистами отдела ЖКХ, строительства, земельных отношений, экологического и лесного контроля Администрации муниципального образования «Турочакский район» при обращении лично или по телефону.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ответах на телефонные звонки и личные обращения специалисты </w:t>
      </w: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ЖКХ, строительства, земельных отношений, экологического и лесного контроля Администрации муниципального образования «Турочакский район» </w:t>
      </w: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подробно, в вежливой (корректной) форме информируют обратившихся лиц по интересующим вопросам.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предоставляется путем: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на официальном сайте администрации муниципального образования «Турочакский район»;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размещения на Региональном портале государственных и муниципальных услуг Республики Алтай: http://алтай-госуслуги.рф (Далее - Портал);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размещения на официальном сайте МФЦ Республики Алтай: http://www.altai-mfc.ru 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проведения консультаций специалистом</w:t>
      </w:r>
      <w:r w:rsidRPr="00A916E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ЖКХ, строительства, земельных отношений, экологического и лесного контроля Администрации МО «Турочакский район» при личном обращении;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использования средств телефонной связи;</w:t>
      </w:r>
    </w:p>
    <w:p w:rsidR="00A916E5" w:rsidRPr="00A916E5" w:rsidRDefault="00A916E5" w:rsidP="00A916E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размещения на информационном стенде, расположенном в помещении отдела ЖКХ, строительства, земельных отношений, экологического и лесного контроля Администрации муниципального образования «Турочакский район»;</w:t>
      </w:r>
    </w:p>
    <w:p w:rsidR="00A916E5" w:rsidRPr="00A916E5" w:rsidRDefault="00A916E5" w:rsidP="00A916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помещениях отдела ЖКХ, строительства, земельных отношений, экологического и лесного контроля Администрации </w:t>
      </w: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«Турочакский район» размещается следующая информация: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график приема граждан по личным вопросам руководителем начальником </w:t>
      </w:r>
      <w:r w:rsidRPr="00A916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ЖКХ, строительства, земельных отношений, экологического и лесного контроля Администрации муниципального образования «Турочакский район»</w:t>
      </w: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порядок получения гражданами консультаций;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A916E5" w:rsidRPr="00A916E5" w:rsidRDefault="00A916E5" w:rsidP="00A916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6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4. Наименование муниципальной услуги: "Выдача разрешений на строительство (реконструкцию) объектов капитального строительства".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 w:rsidP="00A91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5. Органом, предоставляющим муниципальную услугу на территории </w:t>
      </w:r>
      <w:r w:rsidR="00A916E5">
        <w:rPr>
          <w:rFonts w:ascii="Times New Roman" w:hAnsi="Times New Roman" w:cs="Times New Roman"/>
          <w:sz w:val="28"/>
          <w:szCs w:val="28"/>
        </w:rPr>
        <w:t xml:space="preserve">Турочакского района (далее – </w:t>
      </w:r>
      <w:r w:rsidRPr="00A916E5">
        <w:rPr>
          <w:rFonts w:ascii="Times New Roman" w:hAnsi="Times New Roman" w:cs="Times New Roman"/>
          <w:sz w:val="28"/>
          <w:szCs w:val="28"/>
        </w:rPr>
        <w:t xml:space="preserve">уполномоченный орган), является Администрация </w:t>
      </w:r>
      <w:r w:rsidR="00A916E5">
        <w:rPr>
          <w:rFonts w:ascii="Times New Roman" w:hAnsi="Times New Roman" w:cs="Times New Roman"/>
          <w:sz w:val="28"/>
          <w:szCs w:val="28"/>
        </w:rPr>
        <w:t>муниципального образования «Турочакский район»</w:t>
      </w:r>
      <w:r w:rsidRPr="00A916E5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муниципальной услуги осуществляет </w:t>
      </w:r>
      <w:r w:rsidR="00A916E5">
        <w:rPr>
          <w:rFonts w:ascii="Times New Roman" w:hAnsi="Times New Roman" w:cs="Times New Roman"/>
          <w:sz w:val="28"/>
          <w:szCs w:val="28"/>
        </w:rPr>
        <w:t xml:space="preserve">отдел ЖКХ, строительства, земельных </w:t>
      </w:r>
      <w:proofErr w:type="spellStart"/>
      <w:r w:rsidR="00A916E5">
        <w:rPr>
          <w:rFonts w:ascii="Times New Roman" w:hAnsi="Times New Roman" w:cs="Times New Roman"/>
          <w:sz w:val="28"/>
          <w:szCs w:val="28"/>
        </w:rPr>
        <w:t>отношейний</w:t>
      </w:r>
      <w:proofErr w:type="spellEnd"/>
      <w:r w:rsidR="00A916E5">
        <w:rPr>
          <w:rFonts w:ascii="Times New Roman" w:hAnsi="Times New Roman" w:cs="Times New Roman"/>
          <w:sz w:val="28"/>
          <w:szCs w:val="28"/>
        </w:rPr>
        <w:t>, экологического и лесного контроля Администрации муниципального образования «Турочакский район» (далее – Отдел)</w:t>
      </w:r>
      <w:r w:rsidRPr="00A916E5">
        <w:rPr>
          <w:rFonts w:ascii="Times New Roman" w:hAnsi="Times New Roman" w:cs="Times New Roman"/>
          <w:sz w:val="28"/>
          <w:szCs w:val="28"/>
        </w:rPr>
        <w:t>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1 статьи 7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916E5">
        <w:rPr>
          <w:rFonts w:ascii="Times New Roman" w:hAnsi="Times New Roman" w:cs="Times New Roman"/>
          <w:sz w:val="28"/>
          <w:szCs w:val="28"/>
        </w:rPr>
        <w:t xml:space="preserve"> от 27 июля 2010 года N 210-ФЗ "</w:t>
      </w:r>
      <w:r w:rsidRPr="00A916E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услуг"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6E5" w:rsidRDefault="00A916E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916E5" w:rsidRDefault="00A916E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6. Конечным результатом предоставления муниципальной услуги является: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выдача разрешения на строительство (реконструкцию) объекта капитального строительства (далее - разрешение на строительство);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отказ в выдаче разрешения на строительство, реконструкцию объекта капитального строительства (далее - отказ в выдаче разрешения на строительство).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7. Муниципальная услуга предоставляется в течение </w:t>
      </w:r>
      <w:r w:rsidR="008F577F">
        <w:rPr>
          <w:rFonts w:ascii="Times New Roman" w:hAnsi="Times New Roman" w:cs="Times New Roman"/>
          <w:sz w:val="28"/>
          <w:szCs w:val="28"/>
        </w:rPr>
        <w:t>семи</w:t>
      </w:r>
      <w:r w:rsidRPr="00A916E5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в </w:t>
      </w:r>
      <w:r w:rsidR="008F577F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заявления о выдаче разрешения на строительство (реконструкцию) объекта капитального строительства.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услуги, с указанием их реквизитов 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источников официального опубликования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8. Предоставление муниципальной услуги осуществляется в соответствии со следующими правовыми актами: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Градостроительным </w:t>
      </w:r>
      <w:hyperlink r:id="rId9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- Кодекс)</w:t>
      </w:r>
      <w:r w:rsidR="008F577F">
        <w:rPr>
          <w:rFonts w:ascii="Times New Roman" w:hAnsi="Times New Roman" w:cs="Times New Roman"/>
          <w:sz w:val="28"/>
          <w:szCs w:val="28"/>
        </w:rPr>
        <w:t>;</w:t>
      </w:r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0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6 октября 2003 N 131-ФЗ "Об общих принципах организации местного самоупр</w:t>
      </w:r>
      <w:r w:rsidR="008F577F">
        <w:rPr>
          <w:rFonts w:ascii="Times New Roman" w:hAnsi="Times New Roman" w:cs="Times New Roman"/>
          <w:sz w:val="28"/>
          <w:szCs w:val="28"/>
        </w:rPr>
        <w:t>авления в Российской Федерации";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1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27 июля 2010 N 210-ФЗ "Об организации предоставления государственных и муниципальных услуг;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29 декабря 2004 N 191-ФЗ "О введении в действие Градостроительного кодекса Российской Федерации;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3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2 мая 2006 N 59-ФЗ "О порядке рассмотрения обращений граждан Российской Федерации;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4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24 ноября 1995 года N 181-ФЗ "О социальной защите инвалидов в Российской Федерации;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5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27 июля 2006 N 152-ФЗ "О персональных данных";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Федеральным </w:t>
      </w:r>
      <w:hyperlink r:id="rId16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от 6 апреля 2011 N 63-ФЗ "Об электронной подписи;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февраля 2008 N 87 "О составе разделов проектной документации и требованиях к их содержанию</w:t>
      </w:r>
      <w:r w:rsidR="008F577F" w:rsidRPr="008F577F">
        <w:rPr>
          <w:rFonts w:ascii="Times New Roman" w:hAnsi="Times New Roman" w:cs="Times New Roman"/>
          <w:sz w:val="28"/>
          <w:szCs w:val="28"/>
        </w:rPr>
        <w:t>"</w:t>
      </w:r>
      <w:r w:rsidRPr="00A916E5">
        <w:rPr>
          <w:rFonts w:ascii="Times New Roman" w:hAnsi="Times New Roman" w:cs="Times New Roman"/>
          <w:sz w:val="28"/>
          <w:szCs w:val="28"/>
        </w:rPr>
        <w:t>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</w:t>
      </w:r>
      <w:hyperlink r:id="rId19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N 697 "О единой системе межведомственного электронного взаимодействия;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</w:t>
      </w:r>
      <w:hyperlink r:id="rId20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7 июля 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</w:t>
      </w:r>
      <w:hyperlink r:id="rId21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распоряжением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17 декабря 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организациями";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- </w:t>
      </w:r>
      <w:hyperlink r:id="rId2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N 117/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и услуг, которые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являются необходимыми и обязательными для предоставления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способы их получения заявителем, в том числе в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электронной форме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 w:rsidP="008F5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9"/>
      <w:bookmarkEnd w:id="2"/>
      <w:r w:rsidRPr="00A916E5">
        <w:rPr>
          <w:rFonts w:ascii="Times New Roman" w:hAnsi="Times New Roman" w:cs="Times New Roman"/>
          <w:sz w:val="28"/>
          <w:szCs w:val="28"/>
        </w:rPr>
        <w:t xml:space="preserve">9. Для получения муниципальной услуги разрешения на строительство объектов капитального строительства (за исключением индивидуального жилищного строительства), заявители подают в </w:t>
      </w:r>
      <w:r w:rsidR="008F577F">
        <w:rPr>
          <w:rFonts w:ascii="Times New Roman" w:hAnsi="Times New Roman" w:cs="Times New Roman"/>
          <w:sz w:val="28"/>
          <w:szCs w:val="28"/>
        </w:rPr>
        <w:t>Отдел заявление по</w:t>
      </w:r>
      <w:r w:rsidRPr="00A916E5">
        <w:rPr>
          <w:rFonts w:ascii="Times New Roman" w:hAnsi="Times New Roman" w:cs="Times New Roman"/>
          <w:sz w:val="28"/>
          <w:szCs w:val="28"/>
        </w:rPr>
        <w:t xml:space="preserve"> форме согласно </w:t>
      </w:r>
      <w:r w:rsidR="008F577F">
        <w:rPr>
          <w:rFonts w:ascii="Times New Roman" w:hAnsi="Times New Roman" w:cs="Times New Roman"/>
          <w:sz w:val="28"/>
          <w:szCs w:val="28"/>
        </w:rPr>
        <w:t>приложению</w:t>
      </w:r>
      <w:r w:rsidRPr="00A916E5">
        <w:rPr>
          <w:rFonts w:ascii="Times New Roman" w:hAnsi="Times New Roman" w:cs="Times New Roman"/>
          <w:sz w:val="28"/>
          <w:szCs w:val="28"/>
        </w:rPr>
        <w:t xml:space="preserve"> N 2 к </w:t>
      </w:r>
      <w:r w:rsidR="008F577F">
        <w:rPr>
          <w:rFonts w:ascii="Times New Roman" w:hAnsi="Times New Roman" w:cs="Times New Roman"/>
          <w:sz w:val="28"/>
          <w:szCs w:val="28"/>
        </w:rPr>
        <w:t>Регламенту.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2"/>
      <w:bookmarkEnd w:id="3"/>
      <w:r w:rsidRPr="00A916E5"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5"/>
      <w:bookmarkEnd w:id="4"/>
      <w:r w:rsidRPr="00A916E5">
        <w:rPr>
          <w:rFonts w:ascii="Times New Roman" w:hAnsi="Times New Roman" w:cs="Times New Roman"/>
          <w:sz w:val="28"/>
          <w:szCs w:val="28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3) материалы, содержащиеся в проектной документации: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пояснительная записка;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г) схемы, отображающие архитектурные решения;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е) проект организации строительства объекта капитального строительства;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ж) проект организации работ по сносу или демонтажу объектов капитального строительства, их частей;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23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4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12.1 статьи 48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РФ), если такая проектная документация подлежит экспертизе в соответствии со </w:t>
      </w:r>
      <w:hyperlink r:id="rId25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РФ; положительное заключение государственной экспертизы проектной документации в случаях, предусмотренных </w:t>
      </w:r>
      <w:hyperlink r:id="rId26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3.4 статьи 49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РФ; положительное заключение государственной экологической экспертизы проектной документации в случаях, предусмотренных </w:t>
      </w:r>
      <w:hyperlink r:id="rId27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49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4.1) заключение органа исполнительной власти или организации, проводивших экспертизу проектной документации, в которую внесены изменения, предусмотренное </w:t>
      </w:r>
      <w:hyperlink r:id="rId28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3.5 статьи 49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РФ, в случае использования модифицированной проектной документации;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70"/>
      <w:bookmarkEnd w:id="5"/>
      <w:r w:rsidRPr="00A916E5">
        <w:rPr>
          <w:rFonts w:ascii="Times New Roman" w:hAnsi="Times New Roman" w:cs="Times New Roman"/>
          <w:sz w:val="28"/>
          <w:szCs w:val="28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9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30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пункте 6.2 статьи 51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 случаев реконструкции многоквартирного дома;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7) в случае проведения реконструкции государственным (муниципальным) заказчиком, являющимся органом местного самоуправления, на объекте капитального строительства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8) решение общего собрания собственников помещений и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-мест в многоквартирном доме;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9)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10)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5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подпунктах 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0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="008F577F"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A916E5">
        <w:rPr>
          <w:rFonts w:ascii="Times New Roman" w:hAnsi="Times New Roman" w:cs="Times New Roman"/>
          <w:sz w:val="28"/>
          <w:szCs w:val="28"/>
        </w:rPr>
        <w:t xml:space="preserve">, запрашиваются </w:t>
      </w:r>
      <w:r w:rsidR="008F577F">
        <w:rPr>
          <w:rFonts w:ascii="Times New Roman" w:hAnsi="Times New Roman" w:cs="Times New Roman"/>
          <w:sz w:val="28"/>
          <w:szCs w:val="28"/>
        </w:rPr>
        <w:t>Отделом</w:t>
      </w:r>
      <w:r w:rsidRPr="00A916E5">
        <w:rPr>
          <w:rFonts w:ascii="Times New Roman" w:hAnsi="Times New Roman" w:cs="Times New Roman"/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застройщик не представил указанные документы самостоятельно.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5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подпункте 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r w:rsidR="008F577F">
        <w:rPr>
          <w:rFonts w:ascii="Times New Roman" w:hAnsi="Times New Roman" w:cs="Times New Roman"/>
          <w:sz w:val="28"/>
          <w:szCs w:val="28"/>
        </w:rPr>
        <w:t>Регламента</w:t>
      </w:r>
      <w:r w:rsidRPr="00A916E5">
        <w:rPr>
          <w:rFonts w:ascii="Times New Roman" w:hAnsi="Times New Roman" w:cs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82"/>
      <w:bookmarkEnd w:id="6"/>
      <w:r w:rsidRPr="00A916E5">
        <w:rPr>
          <w:rFonts w:ascii="Times New Roman" w:hAnsi="Times New Roman" w:cs="Times New Roman"/>
          <w:sz w:val="28"/>
          <w:szCs w:val="28"/>
        </w:rPr>
        <w:t xml:space="preserve">10. В целях строительства, реконструкции объекта индивидуального жилищного строительства застройщик направляет заявление о выдаче разрешения на строительство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непосредственно либо через многофункциональный центр. Для принятия решения о выдаче разрешения на строительство необходимы следующие документы: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3"/>
      <w:bookmarkEnd w:id="7"/>
      <w:r w:rsidRPr="00A916E5">
        <w:rPr>
          <w:rFonts w:ascii="Times New Roman" w:hAnsi="Times New Roman" w:cs="Times New Roman"/>
          <w:sz w:val="28"/>
          <w:szCs w:val="28"/>
        </w:rPr>
        <w:t>а) правоустанавливающие документы на земельный участок;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4"/>
      <w:bookmarkEnd w:id="8"/>
      <w:r w:rsidRPr="00A916E5">
        <w:rPr>
          <w:rFonts w:ascii="Times New Roman" w:hAnsi="Times New Roman" w:cs="Times New Roman"/>
          <w:sz w:val="28"/>
          <w:szCs w:val="28"/>
        </w:rPr>
        <w:t>б) градостроительный план земельного участка, выданный не ранее, чем за три года до дня представления заявления на получение разрешения на строительство;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в) схема планировочной организации земельного участка с обозначением места размещения объекта индивидуального жилищного строительства;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г)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случая, предусмотренного </w:t>
      </w:r>
      <w:hyperlink r:id="rId31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10.2 статьи 51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РФ. Описание внешнего облика объекта индивидуального жилищного строительства включает в себя его описание в текстовой форме и графическое описание в соответствии с </w:t>
      </w:r>
      <w:hyperlink r:id="rId3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9 статьи 51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hyperlink w:anchor="P183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4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r w:rsidR="008F577F">
        <w:rPr>
          <w:rFonts w:ascii="Times New Roman" w:hAnsi="Times New Roman" w:cs="Times New Roman"/>
          <w:sz w:val="28"/>
          <w:szCs w:val="28"/>
        </w:rPr>
        <w:t>Р</w:t>
      </w:r>
      <w:r w:rsidRPr="00A916E5">
        <w:rPr>
          <w:rFonts w:ascii="Times New Roman" w:hAnsi="Times New Roman" w:cs="Times New Roman"/>
          <w:sz w:val="28"/>
          <w:szCs w:val="28"/>
        </w:rPr>
        <w:t xml:space="preserve">егламента, запрашиваются </w:t>
      </w:r>
      <w:r w:rsidR="00884C51">
        <w:rPr>
          <w:rFonts w:ascii="Times New Roman" w:hAnsi="Times New Roman" w:cs="Times New Roman"/>
          <w:sz w:val="28"/>
          <w:szCs w:val="28"/>
        </w:rPr>
        <w:t>Отделом</w:t>
      </w:r>
      <w:r w:rsidRPr="00A916E5">
        <w:rPr>
          <w:rFonts w:ascii="Times New Roman" w:hAnsi="Times New Roman" w:cs="Times New Roman"/>
          <w:sz w:val="28"/>
          <w:szCs w:val="28"/>
        </w:rPr>
        <w:t xml:space="preserve"> и иными органами, участвующими в предоставлении муниципальной услуги,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Республики Алтай, муниципальными правовыми актами, если заявитель не представил указанные документы самостоятельно.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83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подпункте "а"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r w:rsidR="008F577F">
        <w:rPr>
          <w:rFonts w:ascii="Times New Roman" w:hAnsi="Times New Roman" w:cs="Times New Roman"/>
          <w:sz w:val="28"/>
          <w:szCs w:val="28"/>
        </w:rPr>
        <w:t>Р</w:t>
      </w:r>
      <w:r w:rsidRPr="00A916E5">
        <w:rPr>
          <w:rFonts w:ascii="Times New Roman" w:hAnsi="Times New Roman" w:cs="Times New Roman"/>
          <w:sz w:val="28"/>
          <w:szCs w:val="28"/>
        </w:rPr>
        <w:t>егламента,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Не допускается требовать иные документы для получения разрешения на строительство, за исключением указанных в настоящем пункте регламента документов. Документы, предусмотренные настоящим пунктом регламента, могут быть направлены в электронной форме. Правительством Российской Федерации или высшим исполнительным органом государственной власти Республики Алтай (применительно к случаям выдачи разрешения на строительство органами исполнительной власти Республики Алтай, органами местного самоуправления) могут быть установлены случаи, в которых направление указанных в настоящем пункте регламента документов осуществляется исключительно в электронной форме.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1"/>
      <w:bookmarkEnd w:id="9"/>
      <w:r w:rsidRPr="00A916E5">
        <w:rPr>
          <w:rFonts w:ascii="Times New Roman" w:hAnsi="Times New Roman" w:cs="Times New Roman"/>
          <w:sz w:val="28"/>
          <w:szCs w:val="28"/>
        </w:rPr>
        <w:t xml:space="preserve">11.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представления документов и информации или осуществления действий, предусмотренных </w:t>
      </w:r>
      <w:hyperlink r:id="rId33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7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N 210-ФЗ "Об организации предоставления государственных и муниципальных услуг".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распоряжении государственных органов, органов местного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самоуправления и иных органов, участвующих в предоставлении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муниципальных услуг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12.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правоустанавливающие документы на земельный участок, если право на такой участок зарегистрировано в Едином государственном реестре недвижимости;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градостроительный план земельного участка, на котором планируется осуществить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земельных участков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34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статьей 40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РФ);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г) решения об образовании земельных участков (в случае их образования путем объединения, раздела, перераспределения земельных участков или выдела из земельных участков), находящихся в муниципальной собственности;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д) решение о предоставлении права пользования недрами и решения о переоформлении лицензии на право пользования недрами в случае, предусмотренном </w:t>
      </w:r>
      <w:hyperlink r:id="rId35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21.9 статьи 51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13"/>
      <w:bookmarkEnd w:id="10"/>
      <w:r w:rsidRPr="00A916E5">
        <w:rPr>
          <w:rFonts w:ascii="Times New Roman" w:hAnsi="Times New Roman" w:cs="Times New Roman"/>
          <w:sz w:val="28"/>
          <w:szCs w:val="28"/>
        </w:rPr>
        <w:t>13. Приостановление предоставления муниципальной услуги не предусмотрено.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Основаниями для отказа в выдаче разрешения на строительство являются:</w:t>
      </w:r>
    </w:p>
    <w:p w:rsidR="00D34C1F" w:rsidRPr="00A916E5" w:rsidRDefault="008F5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отсутствие документов, предусмотренных </w:t>
      </w:r>
      <w:hyperlink w:anchor="P149" w:history="1">
        <w:r w:rsidR="00D34C1F"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пунктами 9</w:t>
        </w:r>
      </w:hyperlink>
      <w:r w:rsidR="00D34C1F" w:rsidRPr="00A916E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2" w:history="1">
        <w:r w:rsidR="00D34C1F" w:rsidRPr="00A916E5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D34C1F" w:rsidRPr="00A916E5">
        <w:rPr>
          <w:rFonts w:ascii="Times New Roman" w:hAnsi="Times New Roman" w:cs="Times New Roman"/>
          <w:sz w:val="28"/>
          <w:szCs w:val="28"/>
        </w:rPr>
        <w:t xml:space="preserve"> настоящего регламента;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hyperlink w:anchor="P191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пунктом 11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настоящего регламента, не может являться основанием для отказа в выдаче разрешения на строительство.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После устранения оснований для отказа в предоставлении муниципальной услуги настоящего административного регламента, заявитель вправе обратиться повторно за получением муниципальной услуги.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 обязательными для предоставления муниципальной услуги,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том числе сведения о документе (документах), выдаваемом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(выдаваемых) организациями, участвующими в предоставлении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14. В случаях, определенных </w:t>
      </w:r>
      <w:hyperlink r:id="rId36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статьей 49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РФ, услугами, необходимыми и обязательными для предоставления Муниципальной услуги, могут являться: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государственная экспертиза проектной документации.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Порядок оказания услуги определен </w:t>
      </w:r>
      <w:hyperlink r:id="rId37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5 марта 2007 года N 145 "О порядке организации и проведения государственной экспертизы проектной документации и результатов инженерных изысканий";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негосударственная экспертиза проектной документации.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Порядок оказания услуги установлен </w:t>
      </w:r>
      <w:hyperlink r:id="rId38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31 марта 2012 года N 272 "Об утверждении Положения об организации и проведении негосударственной экспертизы проектной документации и (или) результатов инженерных изысканий".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15. 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77F" w:rsidRDefault="008F57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предоставлении муниципальной услуги и при получении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1</w:t>
      </w:r>
      <w:r w:rsidR="008F577F">
        <w:rPr>
          <w:rFonts w:ascii="Times New Roman" w:hAnsi="Times New Roman" w:cs="Times New Roman"/>
          <w:sz w:val="28"/>
          <w:szCs w:val="28"/>
        </w:rPr>
        <w:t>6</w:t>
      </w:r>
      <w:r w:rsidRPr="00A916E5">
        <w:rPr>
          <w:rFonts w:ascii="Times New Roman" w:hAnsi="Times New Roman" w:cs="Times New Roman"/>
          <w:sz w:val="28"/>
          <w:szCs w:val="28"/>
        </w:rPr>
        <w:t>. 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Срок регистрации запроса заявителя о предоставлении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1</w:t>
      </w:r>
      <w:r w:rsidR="003E3709">
        <w:rPr>
          <w:rFonts w:ascii="Times New Roman" w:hAnsi="Times New Roman" w:cs="Times New Roman"/>
          <w:sz w:val="28"/>
          <w:szCs w:val="28"/>
        </w:rPr>
        <w:t>7</w:t>
      </w:r>
      <w:r w:rsidRPr="00A916E5">
        <w:rPr>
          <w:rFonts w:ascii="Times New Roman" w:hAnsi="Times New Roman" w:cs="Times New Roman"/>
          <w:sz w:val="28"/>
          <w:szCs w:val="28"/>
        </w:rPr>
        <w:t xml:space="preserve">. Заявление на выдачу разрешений на строительство (реконструкцию) объектов капитального строительства на бумажном носителе регистрируется должностными лицами, ответственными за прием документов в день представления в </w:t>
      </w:r>
      <w:r w:rsidR="008F577F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>, МФЦ.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Регистрация заявления (уведомления), направленного в форме электронного документа через Единый портал, осуществляется не позднее рабочего дня, следующего за днем ее поступления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>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Требования к местам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577F" w:rsidRPr="008F577F" w:rsidRDefault="008F577F" w:rsidP="008F5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7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предоставлении муниципальной услуги можно получить в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 письменным обращениям, а также с использованием средств телефонной связи, посредством размещения на сайте Администрации МО «Турочакский район», в средствах массовой информации. 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 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: 649140, Республика Алтай, Турочакский район, с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Турочак, улица Советская, 77, кабинет № 9;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 8-(388-43)-22-5-31;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официального сайта Администрации муниципального образования «Турочакский район» - </w:t>
      </w:r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www</w:t>
      </w:r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turochak</w:t>
      </w:r>
      <w:proofErr w:type="spellEnd"/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proofErr w:type="spellStart"/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altai</w:t>
      </w:r>
      <w:proofErr w:type="spellEnd"/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Pr="008F577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</w:p>
    <w:p w:rsidR="008F577F" w:rsidRDefault="008F577F" w:rsidP="008F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 Администрации </w:t>
      </w: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«Турочакский район» -  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admn_turochak@mail.ru</w:t>
      </w:r>
      <w:r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графике работы отдела ЖКХ, строительства, земельных отношений, экологического и лесного контроля Администрации муниципального образования «Турочакский район»:</w:t>
      </w:r>
    </w:p>
    <w:p w:rsidR="008F577F" w:rsidRPr="008F577F" w:rsidRDefault="008F577F" w:rsidP="008F5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Arial"/>
          <w:sz w:val="28"/>
          <w:szCs w:val="28"/>
          <w:lang w:eastAsia="ru-RU"/>
        </w:rPr>
        <w:t>Понедельник - пятница: 8.00 – 17.00 - прием граждан и юридических лиц;</w:t>
      </w:r>
    </w:p>
    <w:p w:rsidR="008F577F" w:rsidRPr="008F577F" w:rsidRDefault="008F577F" w:rsidP="008F5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Arial"/>
          <w:sz w:val="28"/>
          <w:szCs w:val="28"/>
          <w:lang w:eastAsia="ru-RU"/>
        </w:rPr>
        <w:t>Перерыв: 13.00 – 14.00</w:t>
      </w:r>
    </w:p>
    <w:p w:rsidR="008F577F" w:rsidRPr="008F577F" w:rsidRDefault="008F577F" w:rsidP="008F57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8F577F" w:rsidRPr="008F577F" w:rsidRDefault="008F577F" w:rsidP="008F5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получения муниципальной услуги можно получить консультацию путем непосредственного обращения в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телефону и по электронной почте, в средствах СМИ.</w:t>
      </w:r>
    </w:p>
    <w:p w:rsidR="008F577F" w:rsidRPr="008F577F" w:rsidRDefault="008F577F" w:rsidP="008F57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устное информирование осуществляется специалистами 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лично или по телефону.</w:t>
      </w:r>
    </w:p>
    <w:p w:rsidR="008F577F" w:rsidRPr="008F577F" w:rsidRDefault="008F577F" w:rsidP="00D151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ответах на телефонные звонки и личные обращения специалисты 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подробно, в вежливой (корректной) форме информируют обратившихся лиц по интересующим вопросам.</w:t>
      </w:r>
    </w:p>
    <w:p w:rsidR="008F577F" w:rsidRPr="008F577F" w:rsidRDefault="008F577F" w:rsidP="00D1514D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вопросам предоставления муниципальной услуги является открытой и предоставляется путем:</w:t>
      </w:r>
    </w:p>
    <w:p w:rsidR="008F577F" w:rsidRPr="008F577F" w:rsidRDefault="008F577F" w:rsidP="008F577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размещения на официальном сайте администрации муниципального образования «Турочакский район»;</w:t>
      </w:r>
    </w:p>
    <w:p w:rsidR="008F577F" w:rsidRPr="008F577F" w:rsidRDefault="008F577F" w:rsidP="008F577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размещения на Региональном портале государственных и муниципальных услуг Республики Алтай: http://алтай-госуслуги.рф (Далее - Портал);</w:t>
      </w:r>
    </w:p>
    <w:p w:rsidR="008F577F" w:rsidRPr="008F577F" w:rsidRDefault="008F577F" w:rsidP="008F577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размещения на официальном сайте МФЦ Республики Алтай: http://www.altai-mfc.ru </w:t>
      </w:r>
    </w:p>
    <w:p w:rsidR="008F577F" w:rsidRPr="008F577F" w:rsidRDefault="008F577F" w:rsidP="008F577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проведения консультаций специалистом</w:t>
      </w:r>
      <w:r w:rsidRPr="008F57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ЖКХ, строительства, земельных отношений, экологического и лесного контроля Администрации МО «Турочакский район» при личном обращении;</w:t>
      </w:r>
    </w:p>
    <w:p w:rsidR="008F577F" w:rsidRPr="008F577F" w:rsidRDefault="008F577F" w:rsidP="008F577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использования средств телефонной связи;</w:t>
      </w:r>
    </w:p>
    <w:p w:rsidR="008F577F" w:rsidRPr="008F577F" w:rsidRDefault="008F577F" w:rsidP="008F577F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размещения на информационном стенде, расположенном в помещении 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Отдела.</w:t>
      </w:r>
    </w:p>
    <w:p w:rsidR="008F577F" w:rsidRPr="008F577F" w:rsidRDefault="008F577F" w:rsidP="008F57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помещениях </w:t>
      </w:r>
      <w:r w:rsidR="00D151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8F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график приема граждан по личным вопросам руководителем начальником</w:t>
      </w:r>
      <w:r w:rsidR="00D15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</w:t>
      </w: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порядок получения гражданами консультаций;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8F577F" w:rsidRPr="008F577F" w:rsidRDefault="008F577F" w:rsidP="008F57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том числе количество взаимодействий заявителя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 должностными лицами при предоставлении муниципальной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услуги и их продолжительность, возможность получения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 в многофункциональном центре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услуги, в том числе с использованием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информационно-коммуникационных технологий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15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4C1F" w:rsidRPr="00A916E5">
        <w:rPr>
          <w:rFonts w:ascii="Times New Roman" w:hAnsi="Times New Roman" w:cs="Times New Roman"/>
          <w:sz w:val="28"/>
          <w:szCs w:val="28"/>
        </w:rPr>
        <w:t>. Показателями доступности муниципальной услуги являются: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а) наличие полной и понятной информации о местах, порядке и сроках предоставления муниципальной услуги на Едином портале, в многофункциональном центре предоставления государственных и муниципальных услуг, на официальном </w:t>
      </w:r>
      <w:r>
        <w:rPr>
          <w:rFonts w:ascii="Times New Roman" w:hAnsi="Times New Roman" w:cs="Times New Roman"/>
          <w:sz w:val="28"/>
          <w:szCs w:val="28"/>
        </w:rPr>
        <w:t>сайте муниципального образования «Турочакский район»</w:t>
      </w:r>
      <w:r w:rsidRPr="00667B5C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б) наличие необходимого и достаточного количества муниципальных служащих, а также помещений, в которых осуществляются прием заявления от заявителей (их представителей), в целях соблюдения установленных регламентом сроков предоставления муниципальной услуги;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в) предоставление возможности получения муниципальной услуги в многофункциональном центре предоставления государственных и муниципальных услуг;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г) предоставление возможности подачи заявления о предоставлении муниципальной услуги в форме электронного документа;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д)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е) сопровождение инвалидов, имеющих стойкие расстройства функции зрения, и самостоятельного передвижения, </w:t>
      </w:r>
      <w:r>
        <w:rPr>
          <w:rFonts w:ascii="Times New Roman" w:hAnsi="Times New Roman" w:cs="Times New Roman"/>
          <w:sz w:val="28"/>
          <w:szCs w:val="28"/>
        </w:rPr>
        <w:t>оказание им помощи на объектах;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з) допуск на объекты собаки-проводника при наличии документа, подтверждающего ее специальное обучение, выданного в соответствии с </w:t>
      </w:r>
      <w:hyperlink r:id="rId39" w:history="1">
        <w:r w:rsidRPr="00667B5C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667B5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22 июня 2015 N 386н.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667B5C">
        <w:rPr>
          <w:rFonts w:ascii="Times New Roman" w:hAnsi="Times New Roman" w:cs="Times New Roman"/>
          <w:sz w:val="28"/>
          <w:szCs w:val="28"/>
        </w:rPr>
        <w:t>. Показателями качества оказания муниципальной услуги являются: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а) удовлетворенность заявителей качеством муниципальной услуги;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б)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в) наглядность форм размещаемой информации о порядке предоставления муниципальной услуги;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г)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д) отсутствие очередей при приеме заявлений от заявителей (их представителей);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е) отсутствие обоснованных жалоб на действия (бездействие) муниципальных служащих;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ж) 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3E3709" w:rsidRPr="00667B5C" w:rsidRDefault="00D1514D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3E3709" w:rsidRPr="00667B5C">
        <w:rPr>
          <w:rFonts w:ascii="Times New Roman" w:hAnsi="Times New Roman" w:cs="Times New Roman"/>
          <w:sz w:val="28"/>
          <w:szCs w:val="28"/>
        </w:rPr>
        <w:t xml:space="preserve">Взаимодействие заявителя со специалистами </w:t>
      </w:r>
      <w:r w:rsidR="003E3709">
        <w:rPr>
          <w:rFonts w:ascii="Times New Roman" w:hAnsi="Times New Roman" w:cs="Times New Roman"/>
          <w:sz w:val="28"/>
          <w:szCs w:val="28"/>
        </w:rPr>
        <w:t>Отдела</w:t>
      </w:r>
      <w:r w:rsidR="003E3709" w:rsidRPr="00667B5C">
        <w:rPr>
          <w:rFonts w:ascii="Times New Roman" w:hAnsi="Times New Roman" w:cs="Times New Roman"/>
          <w:sz w:val="28"/>
          <w:szCs w:val="28"/>
        </w:rPr>
        <w:t>, МФЦ осуществляется при личном обращении заявителя: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а) при подаче заявления, необходимого для предоставления муниципальной услуги;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б) за получением результата предоставления муниципальной услуги.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в) Продолжительность взаимодействия заявителя со специалистами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667B5C">
        <w:rPr>
          <w:rFonts w:ascii="Times New Roman" w:hAnsi="Times New Roman" w:cs="Times New Roman"/>
          <w:sz w:val="28"/>
          <w:szCs w:val="28"/>
        </w:rPr>
        <w:t>, МФЦ при предоставлении муниципальной услуги составляет: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 xml:space="preserve">г) при подаче заявления, указанного в </w:t>
      </w:r>
      <w:hyperlink w:anchor="P164" w:history="1">
        <w:r w:rsidRPr="00667B5C">
          <w:rPr>
            <w:rFonts w:ascii="Times New Roman" w:hAnsi="Times New Roman" w:cs="Times New Roman"/>
            <w:color w:val="0000FF"/>
            <w:sz w:val="28"/>
            <w:szCs w:val="28"/>
          </w:rPr>
          <w:t>пункте 9</w:t>
        </w:r>
      </w:hyperlink>
      <w:r w:rsidRPr="00667B5C">
        <w:rPr>
          <w:rFonts w:ascii="Times New Roman" w:hAnsi="Times New Roman" w:cs="Times New Roman"/>
          <w:sz w:val="28"/>
          <w:szCs w:val="28"/>
        </w:rPr>
        <w:t xml:space="preserve"> настоящего регламента, необходимого для предоставления муниципальной услуги, от 5 до 15 минут;</w:t>
      </w:r>
    </w:p>
    <w:p w:rsidR="003E3709" w:rsidRPr="00667B5C" w:rsidRDefault="003E3709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5C">
        <w:rPr>
          <w:rFonts w:ascii="Times New Roman" w:hAnsi="Times New Roman" w:cs="Times New Roman"/>
          <w:sz w:val="28"/>
          <w:szCs w:val="28"/>
        </w:rPr>
        <w:t>д) при получении результата предоставления муниципальной услуги не более 15 минут.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предоставления муниципальных услуг в многофункциональных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услуг и особенности предоставления муниципальных услуг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</w:t>
      </w:r>
      <w:r w:rsidR="003E3709">
        <w:rPr>
          <w:rFonts w:ascii="Times New Roman" w:hAnsi="Times New Roman" w:cs="Times New Roman"/>
          <w:sz w:val="28"/>
          <w:szCs w:val="28"/>
        </w:rPr>
        <w:t>2</w:t>
      </w:r>
      <w:r w:rsidRPr="00A916E5">
        <w:rPr>
          <w:rFonts w:ascii="Times New Roman" w:hAnsi="Times New Roman" w:cs="Times New Roman"/>
          <w:sz w:val="28"/>
          <w:szCs w:val="28"/>
        </w:rPr>
        <w:t>.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портал,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предоставляемой муниципальной услуге на Едином портале.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</w:t>
      </w:r>
      <w:r w:rsidR="003E3709">
        <w:rPr>
          <w:rFonts w:ascii="Times New Roman" w:hAnsi="Times New Roman" w:cs="Times New Roman"/>
          <w:sz w:val="28"/>
          <w:szCs w:val="28"/>
        </w:rPr>
        <w:t>3</w:t>
      </w:r>
      <w:r w:rsidRPr="00A916E5">
        <w:rPr>
          <w:rFonts w:ascii="Times New Roman" w:hAnsi="Times New Roman" w:cs="Times New Roman"/>
          <w:sz w:val="28"/>
          <w:szCs w:val="28"/>
        </w:rPr>
        <w:t>.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</w:t>
      </w:r>
      <w:r w:rsidR="003E3709">
        <w:rPr>
          <w:rFonts w:ascii="Times New Roman" w:hAnsi="Times New Roman" w:cs="Times New Roman"/>
          <w:sz w:val="28"/>
          <w:szCs w:val="28"/>
        </w:rPr>
        <w:t>4</w:t>
      </w:r>
      <w:r w:rsidRPr="00A916E5">
        <w:rPr>
          <w:rFonts w:ascii="Times New Roman" w:hAnsi="Times New Roman" w:cs="Times New Roman"/>
          <w:sz w:val="28"/>
          <w:szCs w:val="28"/>
        </w:rPr>
        <w:t>. При направлении заявления в форме электронного документа, обеспечивается возможность направления заявителю сообщения в электронном виде, подтверждающего его прием и регистрацию.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ИСПОЛНЕНИЯ, В ТОМ ЧИСЛЕ ОСОБЕННОСТИ ВЫПОЛНЕНИЯ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</w:t>
      </w:r>
      <w:r w:rsidR="003E3709">
        <w:rPr>
          <w:rFonts w:ascii="Times New Roman" w:hAnsi="Times New Roman" w:cs="Times New Roman"/>
          <w:sz w:val="28"/>
          <w:szCs w:val="28"/>
        </w:rPr>
        <w:t>5</w:t>
      </w:r>
      <w:r w:rsidRPr="00A916E5">
        <w:rPr>
          <w:rFonts w:ascii="Times New Roman" w:hAnsi="Times New Roman" w:cs="Times New Roman"/>
          <w:sz w:val="28"/>
          <w:szCs w:val="28"/>
        </w:rPr>
        <w:t>. Оказание муниципальной услуги включает в себя следующие административные процедуры: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прием и регистрация заявления на предоставление 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порядок рассмотрения документов при выдаче разрешения на строительство (реконструкцию), получение заявителем сведений о ходе выполнения запроса о предоставлении муниципальной услуги;</w:t>
      </w:r>
    </w:p>
    <w:p w:rsidR="00D34C1F" w:rsidRPr="00A916E5" w:rsidRDefault="00D34C1F" w:rsidP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в) получение заявителем сведений о ходе выполнения запроса о предоставлении </w:t>
      </w:r>
      <w:r w:rsidR="003E3709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г) принятие решения о предоставлении муниципальной услуги или принятие решения об отказе в предоставлении 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д) получение заявителем результата предоставления муниципальной услуги выдача разрешения на строительство (реконструкцию), выдача нового разрешения на строительство (реконструкцию) в случае внесения изменений в разрешение на строительство или уведомления об отказе в выдаче таких разрешений;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е)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утверждаемой в порядке, установленном законодательством Российской Федерации.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D1514D" w:rsidRDefault="00D34C1F" w:rsidP="00D151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hAnsi="Times New Roman" w:cs="Times New Roman"/>
          <w:sz w:val="28"/>
          <w:szCs w:val="28"/>
        </w:rPr>
        <w:t>Прием и регистрация заявления на предоставление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 и прилагаемых к нему документов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обращение заявителя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 с заявлением.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Заявитель может представить заявление следующими способами: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лично или через МФЦ (при обращении через МФЦ);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направить по почте;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в) отправить на электронную почту;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г) обратиться через Единый портал.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 случае обращения заявителя через МФЦ, специалист МФЦ принимает заявление от заявителя, регистрирует его в информационной системе (системе). Специалист МФЦ запрашивает по каналам межведомственного взаимодействия документы, предусмотренные </w:t>
      </w:r>
      <w:hyperlink w:anchor="P18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пунктом 10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настоящего регламента. После получения документов в течение 3 рабочих дней, специалист МФЦ подшивает их и отправляет курьером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принимает заявление и пакет документов из МФЦ и регистрирует их в информационной системе (системе). Далее работа с заявлением проходит аналогично случаю очной (личной) подачи заявления.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27. В случае подачи заявки при личном обращении заявителя либо по почте прием заявления осуществляет специалист, ответственный за прием заявлений и принимает заявление от заявителя и регистрирует его в системе.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28. При обращении заявителя через Единый портал, система регистрирует заявку автоматически, системой формируется подтверждение о регистрации заявления и отправляется в личный кабинет заявителя.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29. При регистрации заявления в системе определяется точная дата и время регистрации, номер регистрации.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30. После регистрации заявления в системе, заявление направляется в адрес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. Визирование полученного заявления осуществляется начальником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, который определяет ответственного исполнителя для принятия решения о предоставлении муниципальной услуги - специалиста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31. Результатом административной процедуры является прием и регистрация заявления, представленного заявителем.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32. Исполнение процедуры приема и регистрации осуществляется в течение одного дня со дня обращения заявителя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с заявлением.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Порядок рассмотрения документов при выдаче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разрешения на строительство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33. Юридическим фактом, инициирующим начало административной процедуры, является поступление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заявления на предоставление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1514D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, ответственный за подготовку разрешения на строительство, осуществляет: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проверку наличия документов, необходимых для принятия решения о выдаче разрешения на строительство;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б) в случае отсутствия в </w:t>
      </w:r>
      <w:r w:rsidR="00D1514D">
        <w:rPr>
          <w:rFonts w:ascii="Times New Roman" w:hAnsi="Times New Roman" w:cs="Times New Roman"/>
          <w:sz w:val="28"/>
          <w:szCs w:val="28"/>
        </w:rPr>
        <w:t>Отделе</w:t>
      </w:r>
      <w:r w:rsidRPr="00A916E5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муниципальной услуги, осуществляет запросы о предоставлении документов, необходимых для предоставления муниципальной услуги в муниципальные и государственные органы по каналам межведомственного взаимодействия.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Запрос осуществляется в течение двух рабочих дней с момента подачи заявления. Срок получения ответа - 5 дней.</w:t>
      </w:r>
    </w:p>
    <w:p w:rsidR="00D34C1F" w:rsidRPr="00A916E5" w:rsidRDefault="003E37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7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="00D34C1F" w:rsidRPr="00A916E5">
        <w:rPr>
          <w:rFonts w:ascii="Times New Roman" w:hAnsi="Times New Roman" w:cs="Times New Roman"/>
          <w:sz w:val="28"/>
          <w:szCs w:val="28"/>
        </w:rPr>
        <w:t xml:space="preserve">) рабочих дней специалист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="00D34C1F" w:rsidRPr="00A916E5">
        <w:rPr>
          <w:rFonts w:ascii="Times New Roman" w:hAnsi="Times New Roman" w:cs="Times New Roman"/>
          <w:sz w:val="28"/>
          <w:szCs w:val="28"/>
        </w:rPr>
        <w:t>, ответственный за подготовку разрешения на строительство, производит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34. После проверки проекта о соответствии проектной документации требованиям градостроительного плана специалист </w:t>
      </w:r>
      <w:r w:rsidR="00D1514D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, при отсутствии иных причин для отказа, готовит проект разрешения на строительство или проект уведомления об отказе в выдаче разрешения.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35. Подготовленный по результатам проведенной проверки проект разрешения на строительство, реконструкцию объекта капитального строительства направляется должностному лицу, уполномоченному в установленном порядке на визирование данного документа.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36. Результатом выполнения данной административной процедуры является подготовка и согласование проекта разрешения на строительство или проекта уведомления об отказе.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37. Максимальная продолжительность данной административной процедуры составляет шесть дней.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Принятие решения о предоставлении муниципальной услуги или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принятие решения об отказе в предоставлении муниципальной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услуги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38.1. 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документов, необходимых для оказания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1514D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совершает действия, предусмотренные </w:t>
      </w:r>
      <w:hyperlink w:anchor="P213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пунктом 13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регламента, проверяет наличие оснований для отказа предоставления муниципальной услуги: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в случае, если были выявлены основания для отказа в предоставлении услуги, формируется уведомление об отказе в предоставлении муниципальной услуги, которое направляется заявителю способом, указанном в заявлении.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б) в случае, если специалист </w:t>
      </w:r>
      <w:r w:rsidR="00D1514D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не выявил оснований для отказа в предоставлении услуги, он заполняет </w:t>
      </w:r>
      <w:hyperlink r:id="rId40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разрешение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на строительство (в 2-х экземплярах) по форме, утвержденной Приказом Министерства строительства и жилищно-коммунального хозяйства Российской Федерации от 19 февраля 2015 N 117/пр.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После оформления решения на предоставление муниципальной услуги или письменного мотивированного отказа в выдаче такого решения специалист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, ответственный за подготовку предоставления муниципальной услуги: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направляет разрешение на строительство, реконструкцию объекта капитального строительства должностному лицу, уполномоченному в установленном порядке на визирование данного документа;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направляет письменный мотивированный отказ в выдаче разрешения на строительство, реконструкцию объекта капитального строительства на подпись должностному лицу в установленном порядке на визирование данного отказа.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Уполномоченный орган на выдачу разрешений на строительство по заявлению застройщика может выдать разрешение на отдельные этапы строительства, реконструкции.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 течение трех дней со дня выдачи разрешения на строительство уполномоченный орган направляет копию такого разрешения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41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пункте 5.1 статьи 6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РФ,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 объектов капитального строительства.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административных процедур по подготовке и выдаче решения о продлении (прекращении) срока действия разрешения на строительство, реконструкцию объекта капитального строительства или мотивированного отказа в вы</w:t>
      </w:r>
      <w:r w:rsidR="00D1514D">
        <w:rPr>
          <w:rFonts w:ascii="Times New Roman" w:hAnsi="Times New Roman" w:cs="Times New Roman"/>
          <w:sz w:val="28"/>
          <w:szCs w:val="28"/>
        </w:rPr>
        <w:t>даче такого решения составляет 7</w:t>
      </w:r>
      <w:r w:rsidRPr="00A916E5">
        <w:rPr>
          <w:rFonts w:ascii="Times New Roman" w:hAnsi="Times New Roman" w:cs="Times New Roman"/>
          <w:sz w:val="28"/>
          <w:szCs w:val="28"/>
        </w:rPr>
        <w:t xml:space="preserve"> дней с момента получения недостающих документов по каналам межведомственного взаимодействия специалистом </w:t>
      </w:r>
      <w:r w:rsidR="00D1514D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38. Основанием для начала данной административной процедуры является поступление в </w:t>
      </w:r>
      <w:r w:rsidR="00D1514D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запроса (заявления) о ходе выполнения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Заявителю предоставляется информация о следующих этапах предоставления муниципальной услуги: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а) регистрация заявления о предоставлении муниципальной услуги в </w:t>
      </w:r>
      <w:r w:rsidR="00884C51">
        <w:rPr>
          <w:rFonts w:ascii="Times New Roman" w:hAnsi="Times New Roman" w:cs="Times New Roman"/>
          <w:sz w:val="28"/>
          <w:szCs w:val="28"/>
        </w:rPr>
        <w:t>Отделе</w:t>
      </w:r>
      <w:r w:rsidRPr="00A916E5">
        <w:rPr>
          <w:rFonts w:ascii="Times New Roman" w:hAnsi="Times New Roman" w:cs="Times New Roman"/>
          <w:sz w:val="28"/>
          <w:szCs w:val="28"/>
        </w:rPr>
        <w:t>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поступление заявления о предоставлении муниципальной услуги специалисту, ответственному за исполнение запроса о предоставлении 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в) направление результата предоставления муниципальной услуги заявителю.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Получение заявителем сведений о ходе выполнения муниципальной услуги осуществляется на основании получения от заявител</w:t>
      </w:r>
      <w:r w:rsidR="00D1514D">
        <w:rPr>
          <w:rFonts w:ascii="Times New Roman" w:hAnsi="Times New Roman" w:cs="Times New Roman"/>
          <w:sz w:val="28"/>
          <w:szCs w:val="28"/>
        </w:rPr>
        <w:t>ей устного (по телефону: 8-38843</w:t>
      </w:r>
      <w:r w:rsidRPr="00A916E5">
        <w:rPr>
          <w:rFonts w:ascii="Times New Roman" w:hAnsi="Times New Roman" w:cs="Times New Roman"/>
          <w:sz w:val="28"/>
          <w:szCs w:val="28"/>
        </w:rPr>
        <w:t xml:space="preserve"> 2-</w:t>
      </w:r>
      <w:r w:rsidR="00D1514D">
        <w:rPr>
          <w:rFonts w:ascii="Times New Roman" w:hAnsi="Times New Roman" w:cs="Times New Roman"/>
          <w:sz w:val="28"/>
          <w:szCs w:val="28"/>
        </w:rPr>
        <w:t>25-31</w:t>
      </w:r>
      <w:r w:rsidRPr="00A916E5">
        <w:rPr>
          <w:rFonts w:ascii="Times New Roman" w:hAnsi="Times New Roman" w:cs="Times New Roman"/>
          <w:sz w:val="28"/>
          <w:szCs w:val="28"/>
        </w:rPr>
        <w:t>), письменного (по адресу: 649</w:t>
      </w:r>
      <w:r w:rsidR="00D1514D">
        <w:rPr>
          <w:rFonts w:ascii="Times New Roman" w:hAnsi="Times New Roman" w:cs="Times New Roman"/>
          <w:sz w:val="28"/>
          <w:szCs w:val="28"/>
        </w:rPr>
        <w:t>143</w:t>
      </w:r>
      <w:r w:rsidRPr="00A916E5">
        <w:rPr>
          <w:rFonts w:ascii="Times New Roman" w:hAnsi="Times New Roman" w:cs="Times New Roman"/>
          <w:sz w:val="28"/>
          <w:szCs w:val="28"/>
        </w:rPr>
        <w:t xml:space="preserve">, Республика </w:t>
      </w:r>
      <w:r w:rsidR="00D1514D">
        <w:rPr>
          <w:rFonts w:ascii="Times New Roman" w:hAnsi="Times New Roman" w:cs="Times New Roman"/>
          <w:sz w:val="28"/>
          <w:szCs w:val="28"/>
        </w:rPr>
        <w:t>Алтай, с.</w:t>
      </w:r>
      <w:r w:rsidR="00103790">
        <w:rPr>
          <w:rFonts w:ascii="Times New Roman" w:hAnsi="Times New Roman" w:cs="Times New Roman"/>
          <w:sz w:val="28"/>
          <w:szCs w:val="28"/>
        </w:rPr>
        <w:t xml:space="preserve"> Турочак, ул. Советская, 77</w:t>
      </w:r>
      <w:r w:rsidRPr="00A916E5">
        <w:rPr>
          <w:rFonts w:ascii="Times New Roman" w:hAnsi="Times New Roman" w:cs="Times New Roman"/>
          <w:sz w:val="28"/>
          <w:szCs w:val="28"/>
        </w:rPr>
        <w:t xml:space="preserve">) или направленного посредством информационно-коммуникационных технологий обращения,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</w:t>
      </w:r>
      <w:r w:rsidR="00103790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="00103790" w:rsidRPr="00103790">
        <w:rPr>
          <w:rFonts w:ascii="Times New Roman" w:hAnsi="Times New Roman" w:cs="Times New Roman"/>
          <w:sz w:val="28"/>
          <w:szCs w:val="28"/>
        </w:rPr>
        <w:t xml:space="preserve"> </w:t>
      </w:r>
      <w:r w:rsidR="00103790">
        <w:rPr>
          <w:rFonts w:ascii="Times New Roman" w:hAnsi="Times New Roman" w:cs="Times New Roman"/>
          <w:sz w:val="28"/>
          <w:szCs w:val="28"/>
        </w:rPr>
        <w:t>в сети Интернет (</w:t>
      </w:r>
      <w:proofErr w:type="spellStart"/>
      <w:r w:rsidR="0010379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037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790">
        <w:rPr>
          <w:rFonts w:ascii="Times New Roman" w:hAnsi="Times New Roman" w:cs="Times New Roman"/>
          <w:sz w:val="28"/>
          <w:szCs w:val="28"/>
          <w:lang w:val="en-US"/>
        </w:rPr>
        <w:t>turochak</w:t>
      </w:r>
      <w:proofErr w:type="spellEnd"/>
      <w:r w:rsidR="00103790" w:rsidRPr="001037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3790">
        <w:rPr>
          <w:rFonts w:ascii="Times New Roman" w:hAnsi="Times New Roman" w:cs="Times New Roman"/>
          <w:sz w:val="28"/>
          <w:szCs w:val="28"/>
          <w:lang w:val="en-US"/>
        </w:rPr>
        <w:t>altai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).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обращении заявителя о ходе выполнения муниципальной услуги должны указываться инициалы заявителя (фамилия, имя, отчество (при наличии), наиболее предпочтительный способ предоставления информации (по почте, по электронной почте, по телефону)), контактный e-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, если ответ должен быть направлен в форме электронного документа, либо почтовый адрес, если ответ должен быть направлен в письменной форме, либо номер телефона, если ответ должен быть сообщен по телефону, по форме требуемой на Едином портале.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Поступившее обращение регистрируется в </w:t>
      </w:r>
      <w:r w:rsidR="00103790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и направляется специалисту, ответственному за исполнение запроса о предоставлении муниципальной услуги, для рассмотрения и информирования заявителя об этапах рассмотрения его запроса.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Информирование заявителя о результатах рассмотрения обращения осуществляется в письменном виде путем почтовых отправлений либо по электронной почте, в устном виде - по телефону, указанному в обращении, а также в электронной форме на Едином портале (в случае подачи заявления на предоставление услуги через Единый портал или в ответах на вопросы, задаваемые на официальном сайте муниципального образования </w:t>
      </w:r>
      <w:r w:rsidR="00103790">
        <w:rPr>
          <w:rFonts w:ascii="Times New Roman" w:hAnsi="Times New Roman" w:cs="Times New Roman"/>
          <w:sz w:val="28"/>
          <w:szCs w:val="28"/>
        </w:rPr>
        <w:t xml:space="preserve">«Турочакский </w:t>
      </w:r>
      <w:proofErr w:type="spellStart"/>
      <w:r w:rsidR="00103790">
        <w:rPr>
          <w:rFonts w:ascii="Times New Roman" w:hAnsi="Times New Roman" w:cs="Times New Roman"/>
          <w:sz w:val="28"/>
          <w:szCs w:val="28"/>
        </w:rPr>
        <w:t>район»</w:t>
      </w:r>
      <w:r w:rsidRPr="00A916E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сети Интернет </w:t>
      </w:r>
      <w:r w:rsidR="001037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03790" w:rsidRPr="00103790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103790" w:rsidRPr="001037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790" w:rsidRPr="00103790">
        <w:rPr>
          <w:rFonts w:ascii="Times New Roman" w:hAnsi="Times New Roman" w:cs="Times New Roman"/>
          <w:sz w:val="28"/>
          <w:szCs w:val="28"/>
          <w:lang w:val="en-US"/>
        </w:rPr>
        <w:t>turochak</w:t>
      </w:r>
      <w:proofErr w:type="spellEnd"/>
      <w:r w:rsidR="00103790" w:rsidRPr="0010379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03790" w:rsidRPr="00103790">
        <w:rPr>
          <w:rFonts w:ascii="Times New Roman" w:hAnsi="Times New Roman" w:cs="Times New Roman"/>
          <w:sz w:val="28"/>
          <w:szCs w:val="28"/>
          <w:lang w:val="en-US"/>
        </w:rPr>
        <w:t>altai</w:t>
      </w:r>
      <w:proofErr w:type="spellEnd"/>
      <w:r w:rsidR="00103790" w:rsidRPr="001037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03790" w:rsidRPr="0010379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103790">
        <w:rPr>
          <w:rFonts w:ascii="Times New Roman" w:hAnsi="Times New Roman" w:cs="Times New Roman"/>
          <w:sz w:val="28"/>
          <w:szCs w:val="28"/>
        </w:rPr>
        <w:t xml:space="preserve">), </w:t>
      </w:r>
      <w:r w:rsidRPr="00A916E5">
        <w:rPr>
          <w:rFonts w:ascii="Times New Roman" w:hAnsi="Times New Roman" w:cs="Times New Roman"/>
          <w:sz w:val="28"/>
          <w:szCs w:val="28"/>
        </w:rPr>
        <w:t xml:space="preserve">услуга предоставляется в течение двух рабочих дней со дня поступления запроса (заявления) в </w:t>
      </w:r>
      <w:r w:rsidR="00103790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>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Получение заявителем результата предоставления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 выдача разрешения на строительство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(реконструкцию) или уведомления об отказе в выдаче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таких разрешений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39. Основанием для начала административной процедуры является поступление на согласование должностному лицу, уполномоченному в установленном порядке на визирование проекта разрешения на строительство (реконструкцию) или уведомления об отказе в выдаче разрешения на строительство (реконструкцию) с заключением по проверке.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40. Должностное лицо, уполномоченное в установленном порядке на визирование проекта, подписывает представленный документ или, в случае несогласия, возвращает специалисту </w:t>
      </w:r>
      <w:r w:rsidR="00103790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на доработку с указанием причин возврата.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41. Устранение причин, приведших к возврату документа, проводится специалистом </w:t>
      </w:r>
      <w:proofErr w:type="spellStart"/>
      <w:r w:rsidR="00103790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в установленные сроки процедуры принятия решения.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42. Результатом административной процедуры является передача заявителю разрешения на предоставление муниципальной услуги или мотивированного отказа в выдаче разрешения на предоставление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43. Разрешение на строительство (реконструкцию) оформляется в двух экземплярах по </w:t>
      </w:r>
      <w:hyperlink r:id="rId42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916E5">
        <w:rPr>
          <w:rFonts w:ascii="Times New Roman" w:hAnsi="Times New Roman" w:cs="Times New Roman"/>
          <w:sz w:val="28"/>
          <w:szCs w:val="28"/>
        </w:rPr>
        <w:t>, утвержденной Приказом Министерства строительства и жилищно-коммунального хозяйства Российской Федерации от 19 февраля 2015 N 117/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строительство и формы разрешения </w:t>
      </w:r>
      <w:r w:rsidR="00103790">
        <w:rPr>
          <w:rFonts w:ascii="Times New Roman" w:hAnsi="Times New Roman" w:cs="Times New Roman"/>
          <w:sz w:val="28"/>
          <w:szCs w:val="28"/>
        </w:rPr>
        <w:t>на ввод объекта в эксплуатацию".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44. Максимальная продолжительность процедуры принятия решения составляет один день.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Иные действия, необходимые для предоставления муниципальной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услуги, в том числе связанные с проверкой действительности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подписи заявителя,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использованной при обращении за получением муниципальной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услуги, а также с установлением перечня классов средств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удостоверяющих центров, которые допускаются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для использования в целях обеспечения указанной проверки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 определяются на основании модели угроз безопасности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информации в информационной системе, используемой в целях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приема обращений за получением муниципальной услуги и (или)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предоставления такой услуги, утверждаемой в порядке,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установленном законодательством Российской Федерации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45. Заявитель имеет право обратиться в </w:t>
      </w:r>
      <w:r w:rsidR="00103790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>, МФЦ за получением муниципальной услуги в электронной форме.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При поступлении обращения заявителя за получением муниципальной услуги в форме электронного документа, подписанного усиленной квалифицированной электронной подписью, специалист, ответственный за исполнение запроса о предоставлении муниципальной услуги, обязан провести процедуру проверки </w:t>
      </w:r>
      <w:proofErr w:type="gramStart"/>
      <w:r w:rsidRPr="00A916E5">
        <w:rPr>
          <w:rFonts w:ascii="Times New Roman" w:hAnsi="Times New Roman" w:cs="Times New Roman"/>
          <w:sz w:val="28"/>
          <w:szCs w:val="28"/>
        </w:rPr>
        <w:t>действительности</w:t>
      </w:r>
      <w:proofErr w:type="gramEnd"/>
      <w:r w:rsidRPr="00A916E5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подписи, с использованием которой подписан электронный документ о предоставлении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муниципальный орган в течение 3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</w:t>
      </w:r>
      <w:hyperlink r:id="rId43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46. </w:t>
      </w:r>
      <w:hyperlink w:anchor="P588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N 1 к настоящему регламенту.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Раздел IV. ФОРМЫ КОНТРОЛЯ ЗА ИСПОЛНЕНИЕМ РЕГЛАМЕНТА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 за соблюдением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положений регламента и иных нормативных правовых актов,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устанавливающих требования к исполнению муниципальной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услуги, а также принятием решений ответственными лицами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47. 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- текущий контроль) осуществляется руководителем </w:t>
      </w:r>
      <w:r w:rsidR="00103790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48. Текущий контроль осуществляется путем проверок соблюдения и исполнения специалистами </w:t>
      </w:r>
      <w:r w:rsidR="00103790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регламента, иных нормативных правовых актов Российской Федерации и Республики Алтай.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49. </w:t>
      </w:r>
      <w:r w:rsidR="00103790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осуществляет контроль полноты и качества предоставления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50.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51. Проверки могут быть плановыми (осуществляться на основании годовых планов работы </w:t>
      </w:r>
      <w:r w:rsidR="00103790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) и внеплановыми. Проверка может проводиться по конкретному заявлению.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52. 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внеплановых проверок полноты и качества предоставления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 контроля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 полнотой и качеством исполнения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53. Контроль за полнотой и качеством предоставления муниципальной услуги осуществляется в форме проведения проверок.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54. Проверки могут быть плановыми и внеплановыми. Периодичность осуществления плановых проверок устанавливается планом работы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. Периодичность осуществления текущего контроля устанавливается руководителем административной процедуры.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55.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конкретному обращению (жалобе) заявителя.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56. Внеплановые проверки проводятся в связи с проверкой устранения ранее выявленных нарушений настоящего регламента, а также в случае получения обращений (жалоб) заявителей на действия (бездействие) должностных лиц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муниципальной услуги, в срок 10 рабочих дней со дня поступления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жалобы.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Ответственность должностных лиц органа местного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самоуправления за решения и действия (бездействие),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принимаемые (осуществляемые) в ходе исполнения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57. По результатам проведенных проверок, в случае выявления нарушений соблюдения положений настоящего регламента, виновные должностные лица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58. Персональная о</w:t>
      </w:r>
      <w:r w:rsidR="00884C51">
        <w:rPr>
          <w:rFonts w:ascii="Times New Roman" w:hAnsi="Times New Roman" w:cs="Times New Roman"/>
          <w:sz w:val="28"/>
          <w:szCs w:val="28"/>
        </w:rPr>
        <w:t>тветственность должностных лиц Отдела</w:t>
      </w:r>
      <w:r w:rsidRPr="00A916E5">
        <w:rPr>
          <w:rFonts w:ascii="Times New Roman" w:hAnsi="Times New Roman" w:cs="Times New Roman"/>
          <w:sz w:val="28"/>
          <w:szCs w:val="28"/>
        </w:rPr>
        <w:t xml:space="preserve"> закрепляется в должностных обязанностях в соответствии с требованиями законодательства Российской Федерации.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контроля за исполнением муниципальной услуги, в том числе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со стороны граждан, их объединений и организаций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 w:rsidP="00884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59.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</w:t>
      </w:r>
      <w:r w:rsidR="00884C51">
        <w:rPr>
          <w:rFonts w:ascii="Times New Roman" w:hAnsi="Times New Roman" w:cs="Times New Roman"/>
          <w:sz w:val="28"/>
          <w:szCs w:val="28"/>
        </w:rPr>
        <w:t>атиться с жалобой в Отдел.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прав заявителей при исполнении настоящего регламента, осуществляется привлечение виновных в нарушении специалистов (должностного лица) к дисциплинарной ответственности в порядке, установленном законодательством Российской Федерации.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 привлечении к ответственности виновных в нарушении законодательства Российской Федерации, Республики Алтай специалистов (должностного лица) 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Раздел V. ДОСУДЕБНЫЙ (ВНЕСУДЕБНЫЙ) ПОРЯДОК ОБЖАЛОВАНИЯ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РЕШЕНИЙ И ДЕЙСТВИЙ (БЕЗДЕЙСТВИЯ) ОРГАНА МЕСТНОГО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САМОУПРАВЛЕНИЯ, ПРЕДОСТАВЛЯЮЩЕГО МУНИЦИПАЛЬНУЮ УСЛУГУ,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 ТАКЖЕ ДОЛЖНОСТНЫХ ЛИЦ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Информация для физических и юридических лиц об их праве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(бездействия) и решений, принятых (осуществляемых)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60. 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</w:t>
      </w:r>
      <w:r w:rsidR="00884C51">
        <w:rPr>
          <w:rFonts w:ascii="Times New Roman" w:hAnsi="Times New Roman" w:cs="Times New Roman"/>
          <w:sz w:val="28"/>
          <w:szCs w:val="28"/>
        </w:rPr>
        <w:t>Отдела</w:t>
      </w:r>
      <w:r w:rsidRPr="00A916E5">
        <w:rPr>
          <w:rFonts w:ascii="Times New Roman" w:hAnsi="Times New Roman" w:cs="Times New Roman"/>
          <w:sz w:val="28"/>
          <w:szCs w:val="28"/>
        </w:rPr>
        <w:t>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Предмет досудебного (внесудебного) обжалования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61.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884C51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884C51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 муниципальными правовыми актами муниципального образования </w:t>
      </w:r>
      <w:r w:rsidR="00884C51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916E5">
        <w:rPr>
          <w:rFonts w:ascii="Times New Roman" w:hAnsi="Times New Roman" w:cs="Times New Roman"/>
          <w:sz w:val="28"/>
          <w:szCs w:val="28"/>
        </w:rPr>
        <w:t>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Алтай, муниципальными правовыми актами м</w:t>
      </w:r>
      <w:r w:rsidR="00884C51">
        <w:rPr>
          <w:rFonts w:ascii="Times New Roman" w:hAnsi="Times New Roman" w:cs="Times New Roman"/>
          <w:sz w:val="28"/>
          <w:szCs w:val="28"/>
        </w:rPr>
        <w:t>униципального образования «Турочакский район»</w:t>
      </w:r>
      <w:r w:rsidRPr="00A916E5">
        <w:rPr>
          <w:rFonts w:ascii="Times New Roman" w:hAnsi="Times New Roman" w:cs="Times New Roman"/>
          <w:sz w:val="28"/>
          <w:szCs w:val="28"/>
        </w:rPr>
        <w:t>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ж)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Основания для начала процедуры досудебного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(внесудебного) обжалования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62. Общие требования к порядку подачи и рассмотрению жалоб: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б) жалоба может быть направлена по почте, через многофункциональный центр государственных и муниципальных услуг Республики Алтай, с использованием информационно-телекоммуникационной сети "Интернет", официального сайта муниципального образования </w:t>
      </w:r>
      <w:r w:rsidR="00884C51">
        <w:rPr>
          <w:rFonts w:ascii="Times New Roman" w:hAnsi="Times New Roman" w:cs="Times New Roman"/>
          <w:sz w:val="28"/>
          <w:szCs w:val="28"/>
        </w:rPr>
        <w:t>«Турочакский район»</w:t>
      </w:r>
      <w:r w:rsidRPr="00A916E5">
        <w:rPr>
          <w:rFonts w:ascii="Times New Roman" w:hAnsi="Times New Roman" w:cs="Times New Roman"/>
          <w:sz w:val="28"/>
          <w:szCs w:val="28"/>
        </w:rPr>
        <w:t xml:space="preserve"> в сети Интернет (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4C51">
        <w:rPr>
          <w:rFonts w:ascii="Times New Roman" w:hAnsi="Times New Roman" w:cs="Times New Roman"/>
          <w:sz w:val="28"/>
          <w:szCs w:val="28"/>
          <w:lang w:val="en-US"/>
        </w:rPr>
        <w:t>turochak</w:t>
      </w:r>
      <w:proofErr w:type="spellEnd"/>
      <w:r w:rsidR="00884C51" w:rsidRPr="00884C5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84C51">
        <w:rPr>
          <w:rFonts w:ascii="Times New Roman" w:hAnsi="Times New Roman" w:cs="Times New Roman"/>
          <w:sz w:val="28"/>
          <w:szCs w:val="28"/>
          <w:lang w:val="en-US"/>
        </w:rPr>
        <w:t>altai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916E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A916E5">
        <w:rPr>
          <w:rFonts w:ascii="Times New Roman" w:hAnsi="Times New Roman" w:cs="Times New Roman"/>
          <w:sz w:val="28"/>
          <w:szCs w:val="28"/>
        </w:rPr>
        <w:t>), Единого портала, а также может быть принята при личном приеме заявителя;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в)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4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частью 2 статьи 6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45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статьей 11.2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Федерального закона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г)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63. Жалоба должна содержать: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C51" w:rsidRDefault="00D34C1F" w:rsidP="00884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64. Жалоба, поступившая в </w:t>
      </w:r>
      <w:r w:rsidR="00884C51">
        <w:rPr>
          <w:rFonts w:ascii="Times New Roman" w:hAnsi="Times New Roman" w:cs="Times New Roman"/>
          <w:sz w:val="28"/>
          <w:szCs w:val="28"/>
        </w:rPr>
        <w:t>Отдел</w:t>
      </w:r>
      <w:r w:rsidRPr="00A916E5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34C1F" w:rsidRPr="00A916E5" w:rsidRDefault="00D34C1F" w:rsidP="00884C5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567"/>
      <w:bookmarkEnd w:id="11"/>
      <w:r w:rsidRPr="00A916E5">
        <w:rPr>
          <w:rFonts w:ascii="Times New Roman" w:hAnsi="Times New Roman" w:cs="Times New Roman"/>
          <w:sz w:val="28"/>
          <w:szCs w:val="28"/>
        </w:rPr>
        <w:t>65. По результатам рассмотрения жалобы орган, предоставляющий муниципальную услугу, принимает одно из следующих решений:</w:t>
      </w:r>
    </w:p>
    <w:p w:rsidR="00D34C1F" w:rsidRPr="00A916E5" w:rsidRDefault="00D34C1F" w:rsidP="00884C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</w:t>
      </w:r>
      <w:r w:rsidR="00884C51">
        <w:rPr>
          <w:rFonts w:ascii="Times New Roman" w:hAnsi="Times New Roman" w:cs="Times New Roman"/>
          <w:sz w:val="28"/>
          <w:szCs w:val="28"/>
        </w:rPr>
        <w:t xml:space="preserve"> актами, а также в иных формах;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б) отказывает в удовлетворении жалобы.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 xml:space="preserve">66. Не позднее дня, следующего за днем принятия решения, указанного в </w:t>
      </w:r>
      <w:hyperlink w:anchor="P567" w:history="1">
        <w:r w:rsidRPr="00A916E5">
          <w:rPr>
            <w:rFonts w:ascii="Times New Roman" w:hAnsi="Times New Roman" w:cs="Times New Roman"/>
            <w:color w:val="0000FF"/>
            <w:sz w:val="28"/>
            <w:szCs w:val="28"/>
          </w:rPr>
          <w:t>пункте 65</w:t>
        </w:r>
      </w:hyperlink>
      <w:r w:rsidRPr="00A916E5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67.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34C1F" w:rsidRPr="00A916E5" w:rsidRDefault="00D34C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4C51" w:rsidRDefault="00884C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34C1F" w:rsidRPr="00A916E5" w:rsidRDefault="00D34C1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D34C1F" w:rsidRPr="00A916E5" w:rsidRDefault="00D34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34C1F" w:rsidRPr="00A916E5" w:rsidRDefault="00D34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34C1F" w:rsidRPr="00A916E5" w:rsidRDefault="00D34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"Выдача разрешений на строительство</w:t>
      </w:r>
    </w:p>
    <w:p w:rsidR="00D34C1F" w:rsidRPr="00A916E5" w:rsidRDefault="00D34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(реконструкцию) объектов капитального</w:t>
      </w:r>
    </w:p>
    <w:p w:rsidR="00D34C1F" w:rsidRPr="00A916E5" w:rsidRDefault="00D34C1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строительства"</w:t>
      </w:r>
    </w:p>
    <w:p w:rsidR="00D34C1F" w:rsidRPr="00A916E5" w:rsidRDefault="00D34C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588"/>
      <w:bookmarkEnd w:id="12"/>
      <w:r w:rsidRPr="00A916E5">
        <w:rPr>
          <w:rFonts w:ascii="Times New Roman" w:hAnsi="Times New Roman" w:cs="Times New Roman"/>
          <w:sz w:val="28"/>
          <w:szCs w:val="28"/>
        </w:rPr>
        <w:t>БЛОК-СХЕМА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"ВЫДАЧА РАЗРЕШЕНИЯ НА СТРОИТЕЛЬСТВО (РЕКОНСТРУКЦИЮ) ОБЪЕКТОВ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КАПИТАЛЬНОГО СТРОИТЕЛЬСТВА"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4C1F" w:rsidRPr="00A916E5" w:rsidRDefault="00884C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25AC">
        <w:object w:dxaOrig="11199" w:dyaOrig="131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pt;height:501pt" o:ole="">
            <v:imagedata r:id="rId46" o:title=""/>
          </v:shape>
          <o:OLEObject Type="Embed" ProgID="Visio.Drawing.11" ShapeID="_x0000_i1025" DrawAspect="Content" ObjectID="_1574771443" r:id="rId47"/>
        </w:object>
      </w:r>
    </w:p>
    <w:p w:rsidR="00884C51" w:rsidRDefault="00884C51" w:rsidP="00884C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C1F" w:rsidRPr="00884C51" w:rsidRDefault="00D34C1F" w:rsidP="00884C51">
      <w:pPr>
        <w:tabs>
          <w:tab w:val="left" w:pos="4536"/>
        </w:tabs>
        <w:spacing w:after="0"/>
        <w:ind w:left="38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E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D34C1F" w:rsidRPr="00A916E5" w:rsidRDefault="00D34C1F" w:rsidP="00884C51">
      <w:pPr>
        <w:pStyle w:val="ConsPlusNormal"/>
        <w:tabs>
          <w:tab w:val="left" w:pos="4536"/>
        </w:tabs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34C1F" w:rsidRPr="00A916E5" w:rsidRDefault="00D34C1F" w:rsidP="00884C51">
      <w:pPr>
        <w:pStyle w:val="ConsPlusNormal"/>
        <w:tabs>
          <w:tab w:val="left" w:pos="4536"/>
        </w:tabs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34C1F" w:rsidRPr="00A916E5" w:rsidRDefault="00D34C1F" w:rsidP="00884C51">
      <w:pPr>
        <w:pStyle w:val="ConsPlusNormal"/>
        <w:tabs>
          <w:tab w:val="left" w:pos="4536"/>
        </w:tabs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"Выдача разрешений на строительство</w:t>
      </w:r>
    </w:p>
    <w:p w:rsidR="00D34C1F" w:rsidRPr="00A916E5" w:rsidRDefault="00D34C1F" w:rsidP="00884C51">
      <w:pPr>
        <w:pStyle w:val="ConsPlusNormal"/>
        <w:tabs>
          <w:tab w:val="left" w:pos="4536"/>
        </w:tabs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(реконструкцию) объектов капитального</w:t>
      </w:r>
    </w:p>
    <w:p w:rsidR="00D34C1F" w:rsidRPr="00A916E5" w:rsidRDefault="00D34C1F" w:rsidP="00884C51">
      <w:pPr>
        <w:pStyle w:val="ConsPlusNormal"/>
        <w:tabs>
          <w:tab w:val="left" w:pos="4536"/>
        </w:tabs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A916E5">
        <w:rPr>
          <w:rFonts w:ascii="Times New Roman" w:hAnsi="Times New Roman" w:cs="Times New Roman"/>
          <w:sz w:val="28"/>
          <w:szCs w:val="28"/>
        </w:rPr>
        <w:t>строительства"</w:t>
      </w:r>
    </w:p>
    <w:p w:rsidR="00D34C1F" w:rsidRPr="00A916E5" w:rsidRDefault="00D34C1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4C51" w:rsidRPr="007E25AC" w:rsidRDefault="00884C51" w:rsidP="00884C51">
      <w:pPr>
        <w:spacing w:line="216" w:lineRule="auto"/>
        <w:ind w:left="4111"/>
        <w:jc w:val="both"/>
        <w:rPr>
          <w:sz w:val="24"/>
          <w:szCs w:val="24"/>
        </w:rPr>
      </w:pPr>
      <w:r w:rsidRPr="007E25AC">
        <w:rPr>
          <w:sz w:val="24"/>
          <w:szCs w:val="24"/>
        </w:rPr>
        <w:t xml:space="preserve">Главе Администрации Муниципального Образования «Турочакский район» </w:t>
      </w:r>
    </w:p>
    <w:p w:rsidR="00884C51" w:rsidRPr="00884C51" w:rsidRDefault="00884C51" w:rsidP="00884C51">
      <w:pPr>
        <w:spacing w:line="216" w:lineRule="auto"/>
        <w:ind w:left="4111"/>
        <w:jc w:val="both"/>
        <w:rPr>
          <w:sz w:val="24"/>
          <w:szCs w:val="24"/>
        </w:rPr>
      </w:pPr>
      <w:r>
        <w:rPr>
          <w:sz w:val="24"/>
          <w:szCs w:val="24"/>
        </w:rPr>
        <w:t>В. В. Сарайкину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>от_________________________________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18"/>
          <w:szCs w:val="28"/>
        </w:rPr>
        <w:t>(</w:t>
      </w:r>
      <w:r w:rsidRPr="007E25AC">
        <w:rPr>
          <w:sz w:val="16"/>
          <w:szCs w:val="28"/>
        </w:rPr>
        <w:t>ФИО гражданина РФ, ИП, ЮЛ – наименование, с указанием ОПФ)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>_______________________________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>______ __________ «_</w:t>
      </w:r>
      <w:proofErr w:type="gramStart"/>
      <w:r w:rsidRPr="007E25AC">
        <w:rPr>
          <w:sz w:val="28"/>
          <w:szCs w:val="28"/>
        </w:rPr>
        <w:t>_»_</w:t>
      </w:r>
      <w:proofErr w:type="gramEnd"/>
      <w:r w:rsidRPr="007E25AC">
        <w:rPr>
          <w:sz w:val="28"/>
          <w:szCs w:val="28"/>
        </w:rPr>
        <w:t xml:space="preserve">_______ 20__г </w:t>
      </w:r>
    </w:p>
    <w:p w:rsidR="00884C51" w:rsidRPr="007E25AC" w:rsidRDefault="00884C51" w:rsidP="00884C51">
      <w:pPr>
        <w:spacing w:line="216" w:lineRule="auto"/>
        <w:ind w:left="4111" w:firstLine="137"/>
        <w:contextualSpacing/>
        <w:jc w:val="both"/>
        <w:rPr>
          <w:sz w:val="28"/>
          <w:szCs w:val="28"/>
        </w:rPr>
      </w:pPr>
      <w:r w:rsidRPr="007E25AC">
        <w:rPr>
          <w:sz w:val="18"/>
          <w:szCs w:val="28"/>
        </w:rPr>
        <w:t>(</w:t>
      </w:r>
      <w:r w:rsidRPr="007E25AC">
        <w:rPr>
          <w:sz w:val="16"/>
          <w:szCs w:val="28"/>
        </w:rPr>
        <w:t>Серия)</w:t>
      </w:r>
      <w:r w:rsidRPr="007E25AC">
        <w:rPr>
          <w:sz w:val="16"/>
          <w:szCs w:val="28"/>
        </w:rPr>
        <w:tab/>
        <w:t xml:space="preserve">          </w:t>
      </w:r>
      <w:proofErr w:type="gramStart"/>
      <w:r w:rsidRPr="007E25AC">
        <w:rPr>
          <w:sz w:val="16"/>
          <w:szCs w:val="28"/>
        </w:rPr>
        <w:t xml:space="preserve">   (</w:t>
      </w:r>
      <w:proofErr w:type="gramEnd"/>
      <w:r w:rsidRPr="007E25AC">
        <w:rPr>
          <w:sz w:val="16"/>
          <w:szCs w:val="28"/>
        </w:rPr>
        <w:t>Номер)</w:t>
      </w:r>
      <w:r w:rsidRPr="007E25AC">
        <w:rPr>
          <w:sz w:val="16"/>
          <w:szCs w:val="28"/>
        </w:rPr>
        <w:tab/>
      </w:r>
      <w:r w:rsidRPr="007E25AC">
        <w:rPr>
          <w:sz w:val="16"/>
          <w:szCs w:val="28"/>
        </w:rPr>
        <w:tab/>
        <w:t>(Дата выдачи)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>_________________________________</w:t>
      </w:r>
    </w:p>
    <w:p w:rsidR="00884C51" w:rsidRPr="007E25AC" w:rsidRDefault="00884C51" w:rsidP="00884C51">
      <w:pPr>
        <w:spacing w:line="216" w:lineRule="auto"/>
        <w:ind w:left="5527" w:firstLine="137"/>
        <w:contextualSpacing/>
        <w:jc w:val="both"/>
        <w:rPr>
          <w:sz w:val="28"/>
          <w:szCs w:val="28"/>
        </w:rPr>
      </w:pPr>
      <w:r w:rsidRPr="007E25AC">
        <w:rPr>
          <w:sz w:val="18"/>
          <w:szCs w:val="28"/>
        </w:rPr>
        <w:t>(</w:t>
      </w:r>
      <w:r w:rsidRPr="007E25AC">
        <w:rPr>
          <w:sz w:val="16"/>
          <w:szCs w:val="28"/>
        </w:rPr>
        <w:t>Кем выдан)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 xml:space="preserve">(реквизиты </w:t>
      </w:r>
      <w:proofErr w:type="gramStart"/>
      <w:r w:rsidRPr="007E25AC">
        <w:rPr>
          <w:sz w:val="28"/>
          <w:szCs w:val="28"/>
        </w:rPr>
        <w:t>документа</w:t>
      </w:r>
      <w:proofErr w:type="gramEnd"/>
      <w:r w:rsidRPr="007E25AC">
        <w:rPr>
          <w:sz w:val="28"/>
          <w:szCs w:val="28"/>
        </w:rPr>
        <w:t xml:space="preserve"> удостоверяющего личность)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>_______________________________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 xml:space="preserve">                           (адрес места жительства)</w:t>
      </w:r>
    </w:p>
    <w:p w:rsidR="00884C51" w:rsidRPr="007E25AC" w:rsidRDefault="00884C51" w:rsidP="00884C51">
      <w:pPr>
        <w:spacing w:line="216" w:lineRule="auto"/>
        <w:ind w:left="4111"/>
        <w:contextualSpacing/>
        <w:jc w:val="both"/>
        <w:rPr>
          <w:sz w:val="28"/>
          <w:szCs w:val="28"/>
        </w:rPr>
      </w:pPr>
      <w:r w:rsidRPr="007E25AC">
        <w:rPr>
          <w:sz w:val="28"/>
          <w:szCs w:val="28"/>
        </w:rPr>
        <w:t>телефон________________________</w:t>
      </w:r>
    </w:p>
    <w:p w:rsidR="00884C51" w:rsidRPr="007E25AC" w:rsidRDefault="00884C51" w:rsidP="00884C51">
      <w:pPr>
        <w:contextualSpacing/>
        <w:jc w:val="both"/>
        <w:rPr>
          <w:sz w:val="28"/>
          <w:szCs w:val="28"/>
        </w:rPr>
      </w:pPr>
    </w:p>
    <w:p w:rsidR="00884C51" w:rsidRPr="00884C51" w:rsidRDefault="00884C51" w:rsidP="00884C51">
      <w:pPr>
        <w:widowControl w:val="0"/>
        <w:suppressAutoHyphens/>
        <w:contextualSpacing/>
        <w:jc w:val="center"/>
        <w:rPr>
          <w:rFonts w:eastAsia="SimSun"/>
          <w:b/>
          <w:kern w:val="1"/>
          <w:sz w:val="28"/>
          <w:szCs w:val="28"/>
          <w:lang w:eastAsia="hi-IN" w:bidi="hi-IN"/>
        </w:rPr>
      </w:pPr>
      <w:r>
        <w:rPr>
          <w:rFonts w:eastAsia="SimSun"/>
          <w:b/>
          <w:kern w:val="1"/>
          <w:sz w:val="28"/>
          <w:szCs w:val="28"/>
          <w:lang w:eastAsia="hi-IN" w:bidi="hi-IN"/>
        </w:rPr>
        <w:t>заявление</w:t>
      </w:r>
    </w:p>
    <w:p w:rsidR="00884C51" w:rsidRPr="007E25AC" w:rsidRDefault="00884C51" w:rsidP="00884C5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</w:rPr>
        <w:t xml:space="preserve">В соответствии со статьей 51 Градостроительного кодекса РФ прошу выдать разрешение на </w:t>
      </w:r>
      <w:r w:rsidRPr="007E25AC">
        <w:rPr>
          <w:rFonts w:cs="Times New Roman"/>
          <w:sz w:val="28"/>
          <w:szCs w:val="28"/>
          <w:u w:val="single"/>
        </w:rPr>
        <w:t xml:space="preserve">строительство/реконструкцию </w:t>
      </w:r>
      <w:r w:rsidRPr="007E25AC">
        <w:rPr>
          <w:rFonts w:cs="Times New Roman"/>
          <w:sz w:val="28"/>
          <w:szCs w:val="28"/>
        </w:rPr>
        <w:t xml:space="preserve">на объект капитального </w:t>
      </w:r>
    </w:p>
    <w:p w:rsidR="00884C51" w:rsidRPr="007E25AC" w:rsidRDefault="00884C51" w:rsidP="00884C51">
      <w:pPr>
        <w:pStyle w:val="a4"/>
        <w:ind w:left="2124" w:firstLine="708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  <w:vertAlign w:val="superscript"/>
        </w:rPr>
        <w:t>(нужное подчеркнуть)</w:t>
      </w:r>
    </w:p>
    <w:p w:rsidR="00884C51" w:rsidRPr="007E25AC" w:rsidRDefault="00884C51" w:rsidP="00884C5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</w:rPr>
        <w:t>строительства: ________________________________________________________</w:t>
      </w:r>
    </w:p>
    <w:p w:rsidR="00884C51" w:rsidRPr="00884C51" w:rsidRDefault="00884C51" w:rsidP="00884C51">
      <w:pPr>
        <w:pStyle w:val="a4"/>
        <w:contextualSpacing/>
        <w:jc w:val="both"/>
        <w:rPr>
          <w:rFonts w:cs="Times New Roman"/>
          <w:sz w:val="28"/>
          <w:szCs w:val="28"/>
          <w:vertAlign w:val="superscript"/>
        </w:rPr>
      </w:pPr>
      <w:r w:rsidRPr="007E25AC">
        <w:rPr>
          <w:rFonts w:cs="Times New Roman"/>
          <w:sz w:val="28"/>
          <w:szCs w:val="28"/>
          <w:vertAlign w:val="superscript"/>
        </w:rPr>
        <w:tab/>
        <w:t xml:space="preserve">                                                        (наименование объе</w:t>
      </w:r>
      <w:r>
        <w:rPr>
          <w:rFonts w:cs="Times New Roman"/>
          <w:sz w:val="28"/>
          <w:szCs w:val="28"/>
          <w:vertAlign w:val="superscript"/>
        </w:rPr>
        <w:t>кта капитального строительства)</w:t>
      </w:r>
    </w:p>
    <w:p w:rsidR="00884C51" w:rsidRPr="007E25AC" w:rsidRDefault="00884C51" w:rsidP="00884C5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</w:rPr>
        <w:t>на земельном участке ________________________________________________,</w:t>
      </w:r>
    </w:p>
    <w:p w:rsidR="00884C51" w:rsidRPr="007E25AC" w:rsidRDefault="00884C51" w:rsidP="00884C51">
      <w:pPr>
        <w:pStyle w:val="a4"/>
        <w:ind w:left="3540" w:firstLine="708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  <w:vertAlign w:val="superscript"/>
        </w:rPr>
        <w:t>(кадастровый номер земельного участка)</w:t>
      </w:r>
    </w:p>
    <w:p w:rsidR="00884C51" w:rsidRPr="007E25AC" w:rsidRDefault="00884C51" w:rsidP="00884C5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</w:rPr>
        <w:t>расположенном по адресу________________________________________________.</w:t>
      </w:r>
    </w:p>
    <w:p w:rsidR="00884C51" w:rsidRPr="007E25AC" w:rsidRDefault="00884C51" w:rsidP="00884C51">
      <w:pPr>
        <w:pStyle w:val="a4"/>
        <w:ind w:left="2124" w:firstLine="708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  <w:vertAlign w:val="superscript"/>
        </w:rPr>
        <w:t>(адрес местоположения земельного участка, на котором планируется вести строительство)</w:t>
      </w:r>
    </w:p>
    <w:p w:rsidR="00884C51" w:rsidRPr="007E25AC" w:rsidRDefault="00884C51" w:rsidP="00884C51">
      <w:pPr>
        <w:pStyle w:val="a4"/>
        <w:contextualSpacing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</w:rPr>
        <w:t>этажность объекта________</w:t>
      </w:r>
      <w:r w:rsidRPr="007E25AC">
        <w:rPr>
          <w:rFonts w:cs="Times New Roman"/>
          <w:sz w:val="28"/>
          <w:szCs w:val="28"/>
        </w:rPr>
        <w:tab/>
      </w:r>
      <w:r w:rsidRPr="007E25AC">
        <w:rPr>
          <w:rFonts w:cs="Times New Roman"/>
          <w:sz w:val="28"/>
          <w:szCs w:val="28"/>
        </w:rPr>
        <w:tab/>
        <w:t>материал стен__________________________</w:t>
      </w:r>
    </w:p>
    <w:p w:rsidR="00884C51" w:rsidRPr="00884C51" w:rsidRDefault="00884C51" w:rsidP="00884C51">
      <w:pPr>
        <w:pStyle w:val="a4"/>
        <w:contextualSpacing/>
        <w:jc w:val="both"/>
        <w:rPr>
          <w:rFonts w:cs="Times New Roman"/>
          <w:sz w:val="28"/>
          <w:szCs w:val="28"/>
        </w:rPr>
      </w:pPr>
      <w:r w:rsidRPr="007E25AC">
        <w:rPr>
          <w:rFonts w:cs="Times New Roman"/>
          <w:sz w:val="28"/>
          <w:szCs w:val="28"/>
        </w:rPr>
        <w:t>габариты объекта __________________</w:t>
      </w:r>
      <w:r>
        <w:rPr>
          <w:rFonts w:cs="Times New Roman"/>
          <w:sz w:val="28"/>
          <w:szCs w:val="28"/>
        </w:rPr>
        <w:t>______________________________.</w:t>
      </w:r>
    </w:p>
    <w:p w:rsidR="00884C51" w:rsidRPr="007E25AC" w:rsidRDefault="00884C51" w:rsidP="00884C51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884C51" w:rsidRPr="007E25AC" w:rsidRDefault="00884C51" w:rsidP="00884C51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7E25AC">
        <w:rPr>
          <w:kern w:val="1"/>
          <w:sz w:val="24"/>
          <w:szCs w:val="24"/>
          <w:lang w:eastAsia="ar-SA"/>
        </w:rPr>
        <w:t xml:space="preserve">«__»_________20__г. </w:t>
      </w:r>
      <w:r w:rsidRPr="007E25AC">
        <w:rPr>
          <w:kern w:val="1"/>
          <w:sz w:val="24"/>
          <w:szCs w:val="24"/>
          <w:lang w:eastAsia="ar-SA"/>
        </w:rPr>
        <w:tab/>
        <w:t xml:space="preserve">__________ </w:t>
      </w:r>
      <w:r w:rsidRPr="007E25AC">
        <w:rPr>
          <w:kern w:val="1"/>
          <w:sz w:val="24"/>
          <w:szCs w:val="24"/>
          <w:lang w:eastAsia="ar-SA"/>
        </w:rPr>
        <w:tab/>
        <w:t xml:space="preserve">    _____________________________________</w:t>
      </w:r>
    </w:p>
    <w:p w:rsidR="00884C51" w:rsidRPr="00773367" w:rsidRDefault="00884C51" w:rsidP="00884C51">
      <w:pPr>
        <w:widowControl w:val="0"/>
        <w:suppressAutoHyphens/>
        <w:rPr>
          <w:kern w:val="1"/>
          <w:sz w:val="24"/>
          <w:szCs w:val="24"/>
          <w:lang w:eastAsia="ar-SA"/>
        </w:rPr>
      </w:pPr>
      <w:r w:rsidRPr="007E25AC">
        <w:rPr>
          <w:sz w:val="18"/>
          <w:szCs w:val="28"/>
        </w:rPr>
        <w:t xml:space="preserve">дата </w:t>
      </w:r>
      <w:r w:rsidRPr="007E25AC">
        <w:rPr>
          <w:sz w:val="18"/>
          <w:szCs w:val="28"/>
        </w:rPr>
        <w:tab/>
      </w:r>
      <w:r w:rsidRPr="007E25AC">
        <w:rPr>
          <w:kern w:val="1"/>
          <w:sz w:val="24"/>
          <w:szCs w:val="24"/>
          <w:lang w:eastAsia="ar-SA"/>
        </w:rPr>
        <w:tab/>
      </w:r>
      <w:r w:rsidRPr="007E25AC">
        <w:rPr>
          <w:kern w:val="1"/>
          <w:sz w:val="24"/>
          <w:szCs w:val="24"/>
          <w:lang w:eastAsia="ar-SA"/>
        </w:rPr>
        <w:tab/>
      </w:r>
      <w:r w:rsidRPr="007E25AC">
        <w:rPr>
          <w:sz w:val="18"/>
          <w:szCs w:val="28"/>
        </w:rPr>
        <w:t>подпись заявителя</w:t>
      </w:r>
      <w:r w:rsidRPr="007E25AC">
        <w:rPr>
          <w:kern w:val="1"/>
          <w:sz w:val="24"/>
          <w:szCs w:val="24"/>
          <w:lang w:eastAsia="ar-SA"/>
        </w:rPr>
        <w:tab/>
      </w:r>
      <w:r w:rsidRPr="007E25AC">
        <w:rPr>
          <w:kern w:val="1"/>
          <w:sz w:val="24"/>
          <w:szCs w:val="24"/>
          <w:lang w:eastAsia="ar-SA"/>
        </w:rPr>
        <w:tab/>
      </w:r>
      <w:r w:rsidRPr="007E25AC">
        <w:rPr>
          <w:sz w:val="18"/>
          <w:szCs w:val="28"/>
        </w:rPr>
        <w:t>Ф.И.О. заявителя</w:t>
      </w:r>
    </w:p>
    <w:p w:rsidR="00884C51" w:rsidRPr="00D7188B" w:rsidRDefault="00884C51" w:rsidP="00884C51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884C51" w:rsidRPr="00D7188B" w:rsidRDefault="00884C51" w:rsidP="00884C51">
      <w:pPr>
        <w:pBdr>
          <w:top w:val="single" w:sz="4" w:space="1" w:color="FFFFFF"/>
          <w:left w:val="single" w:sz="4" w:space="0" w:color="FFFFFF"/>
          <w:right w:val="single" w:sz="4" w:space="4" w:color="FFFFFF"/>
          <w:between w:val="single" w:sz="4" w:space="1" w:color="FFFFFF"/>
        </w:pBdr>
        <w:spacing w:line="216" w:lineRule="auto"/>
        <w:ind w:left="4111"/>
        <w:contextualSpacing/>
        <w:jc w:val="both"/>
        <w:rPr>
          <w:sz w:val="28"/>
          <w:szCs w:val="28"/>
        </w:rPr>
      </w:pPr>
    </w:p>
    <w:p w:rsidR="00C44DAB" w:rsidRPr="00A916E5" w:rsidRDefault="00C44DAB">
      <w:pPr>
        <w:rPr>
          <w:rFonts w:ascii="Times New Roman" w:hAnsi="Times New Roman" w:cs="Times New Roman"/>
          <w:sz w:val="28"/>
          <w:szCs w:val="28"/>
        </w:rPr>
      </w:pPr>
    </w:p>
    <w:sectPr w:rsidR="00C44DAB" w:rsidRPr="00A916E5" w:rsidSect="00A9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1F"/>
    <w:rsid w:val="00103790"/>
    <w:rsid w:val="003E3709"/>
    <w:rsid w:val="004C6404"/>
    <w:rsid w:val="00884C51"/>
    <w:rsid w:val="008F577F"/>
    <w:rsid w:val="00A43C01"/>
    <w:rsid w:val="00A916E5"/>
    <w:rsid w:val="00C44DAB"/>
    <w:rsid w:val="00D1514D"/>
    <w:rsid w:val="00D34C1F"/>
    <w:rsid w:val="00EB74B9"/>
    <w:rsid w:val="00F3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8D6CC83-06F8-4AB2-A5AD-641AE54F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34C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34C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34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34C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34C1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916E5"/>
    <w:rPr>
      <w:color w:val="0000FF" w:themeColor="hyperlink"/>
      <w:u w:val="single"/>
    </w:rPr>
  </w:style>
  <w:style w:type="paragraph" w:styleId="a4">
    <w:name w:val="No Spacing"/>
    <w:qFormat/>
    <w:rsid w:val="00884C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a5">
    <w:name w:val="Таблицы (моноширинный)"/>
    <w:basedOn w:val="a"/>
    <w:next w:val="a"/>
    <w:uiPriority w:val="99"/>
    <w:rsid w:val="00884C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6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491589720943008AF692F01EBA5247F940E03BD7F1807F9B5CA5F2DB0iEg3I" TargetMode="External"/><Relationship Id="rId18" Type="http://schemas.openxmlformats.org/officeDocument/2006/relationships/hyperlink" Target="consultantplus://offline/ref=7491589720943008AF692F01EBA5247F970708BC7D1107F9B5CA5F2DB0iEg3I" TargetMode="External"/><Relationship Id="rId26" Type="http://schemas.openxmlformats.org/officeDocument/2006/relationships/hyperlink" Target="consultantplus://offline/ref=7491589720943008AF692F01EBA5247F970703BC781207F9B5CA5F2DB0E37AD29FC80D9747C5iCgBI" TargetMode="External"/><Relationship Id="rId39" Type="http://schemas.openxmlformats.org/officeDocument/2006/relationships/hyperlink" Target="consultantplus://offline/ref=9FB0D5427BF4E9039F91F4420167B2737CE4919FA98DCF25ADDED75DFAy9B3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91589720943008AF692F01EBA5247F94040FBB7A1707F9B5CA5F2DB0iEg3I" TargetMode="External"/><Relationship Id="rId34" Type="http://schemas.openxmlformats.org/officeDocument/2006/relationships/hyperlink" Target="consultantplus://offline/ref=7491589720943008AF692F01EBA5247F970703BC781207F9B5CA5F2DB0E37AD29FC80D9745C2CE04iBg3I" TargetMode="External"/><Relationship Id="rId42" Type="http://schemas.openxmlformats.org/officeDocument/2006/relationships/hyperlink" Target="consultantplus://offline/ref=7491589720943008AF692F01EBA5247F94010CB77D1207F9B5CA5F2DB0E37AD29FC80D9745C2C807iBgEI" TargetMode="External"/><Relationship Id="rId47" Type="http://schemas.openxmlformats.org/officeDocument/2006/relationships/oleObject" Target="embeddings/_________Microsoft_Visio_2003_20101.vsd"/><Relationship Id="rId7" Type="http://schemas.openxmlformats.org/officeDocument/2006/relationships/hyperlink" Target="consultantplus://offline/ref=7491589720943008AF692F01EBA5247F97060ABB791807F9B5CA5F2DB0E37AD29FC80D95i4gDI" TargetMode="External"/><Relationship Id="rId12" Type="http://schemas.openxmlformats.org/officeDocument/2006/relationships/hyperlink" Target="consultantplus://offline/ref=7491589720943008AF692F01EBA5247F970703BC781907F9B5CA5F2DB0iEg3I" TargetMode="External"/><Relationship Id="rId17" Type="http://schemas.openxmlformats.org/officeDocument/2006/relationships/hyperlink" Target="consultantplus://offline/ref=7491589720943008AF692F01EBA5247F97070DBC7D1507F9B5CA5F2DB0iEg3I" TargetMode="External"/><Relationship Id="rId25" Type="http://schemas.openxmlformats.org/officeDocument/2006/relationships/hyperlink" Target="consultantplus://offline/ref=7491589720943008AF692F01EBA5247F970703BC781207F9B5CA5F2DB0E37AD29FC80D914DiCgBI" TargetMode="External"/><Relationship Id="rId33" Type="http://schemas.openxmlformats.org/officeDocument/2006/relationships/hyperlink" Target="consultantplus://offline/ref=7491589720943008AF692F01EBA5247F97060ABB791807F9B5CA5F2DB0E37AD29FC80D95i4g0I" TargetMode="External"/><Relationship Id="rId38" Type="http://schemas.openxmlformats.org/officeDocument/2006/relationships/hyperlink" Target="consultantplus://offline/ref=7491589720943008AF692F01EBA5247F970703BE7E1907F9B5CA5F2DB0iEg3I" TargetMode="External"/><Relationship Id="rId46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consultantplus://offline/ref=7491589720943008AF692F01EBA5247F97060BBF7A1607F9B5CA5F2DB0iEg3I" TargetMode="External"/><Relationship Id="rId20" Type="http://schemas.openxmlformats.org/officeDocument/2006/relationships/hyperlink" Target="consultantplus://offline/ref=7491589720943008AF692F01EBA5247F94070DBA7C1807F9B5CA5F2DB0iEg3I" TargetMode="External"/><Relationship Id="rId29" Type="http://schemas.openxmlformats.org/officeDocument/2006/relationships/hyperlink" Target="consultantplus://offline/ref=7491589720943008AF692F01EBA5247F970703BC781207F9B5CA5F2DB0E37AD29FC80D9745C2CE04iBg3I" TargetMode="External"/><Relationship Id="rId41" Type="http://schemas.openxmlformats.org/officeDocument/2006/relationships/hyperlink" Target="consultantplus://offline/ref=7491589720943008AF692F01EBA5247F970703BC781207F9B5CA5F2DB0E37AD29FC80D9747C4iCg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mn_turochak@mail.ru" TargetMode="External"/><Relationship Id="rId11" Type="http://schemas.openxmlformats.org/officeDocument/2006/relationships/hyperlink" Target="consultantplus://offline/ref=7491589720943008AF692F01EBA5247F97060ABB791807F9B5CA5F2DB0E37AD29FC80D9745C2C80FiBgFI" TargetMode="External"/><Relationship Id="rId24" Type="http://schemas.openxmlformats.org/officeDocument/2006/relationships/hyperlink" Target="consultantplus://offline/ref=7491589720943008AF692F01EBA5247F970703BC781207F9B5CA5F2DB0E37AD29FC80D9241iCgAI" TargetMode="External"/><Relationship Id="rId32" Type="http://schemas.openxmlformats.org/officeDocument/2006/relationships/hyperlink" Target="consultantplus://offline/ref=7491589720943008AF692F01EBA5247F970703BC781207F9B5CA5F2DB0E37AD29FC80D9740CBiCg1I" TargetMode="External"/><Relationship Id="rId37" Type="http://schemas.openxmlformats.org/officeDocument/2006/relationships/hyperlink" Target="consultantplus://offline/ref=7491589720943008AF692F01EBA5247F97070DBC7D1607F9B5CA5F2DB0iEg3I" TargetMode="External"/><Relationship Id="rId40" Type="http://schemas.openxmlformats.org/officeDocument/2006/relationships/hyperlink" Target="consultantplus://offline/ref=7491589720943008AF692F01EBA5247F94010CB77D1207F9B5CA5F2DB0E37AD29FC80D9745C2C807iBgEI" TargetMode="External"/><Relationship Id="rId45" Type="http://schemas.openxmlformats.org/officeDocument/2006/relationships/hyperlink" Target="consultantplus://offline/ref=7491589720943008AF692F01EBA5247F97060ABB791807F9B5CA5F2DB0E37AD29FC80D9745iCg5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7491589720943008AF692F01EBA5247F970708BF731007F9B5CA5F2DB0iEg3I" TargetMode="External"/><Relationship Id="rId23" Type="http://schemas.openxmlformats.org/officeDocument/2006/relationships/hyperlink" Target="consultantplus://offline/ref=7491589720943008AF692F01EBA5247F970703BC781207F9B5CA5F2DB0E37AD29FC80D914DiCgBI" TargetMode="External"/><Relationship Id="rId28" Type="http://schemas.openxmlformats.org/officeDocument/2006/relationships/hyperlink" Target="consultantplus://offline/ref=7491589720943008AF692F01EBA5247F970703BC781207F9B5CA5F2DB0E37AD29FC80D9746C3iCgAI" TargetMode="External"/><Relationship Id="rId36" Type="http://schemas.openxmlformats.org/officeDocument/2006/relationships/hyperlink" Target="consultantplus://offline/ref=7491589720943008AF692F01EBA5247F970703BC781207F9B5CA5F2DB0E37AD29FC80D914DiCgB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7491589720943008AF692F01EBA5247F97070CB77B1007F9B5CA5F2DB0E37AD29FC80D9044iCg4I" TargetMode="External"/><Relationship Id="rId19" Type="http://schemas.openxmlformats.org/officeDocument/2006/relationships/hyperlink" Target="consultantplus://offline/ref=7491589720943008AF692F01EBA5247F970608BD7F1207F9B5CA5F2DB0iEg3I" TargetMode="External"/><Relationship Id="rId31" Type="http://schemas.openxmlformats.org/officeDocument/2006/relationships/hyperlink" Target="consultantplus://offline/ref=7491589720943008AF692F01EBA5247F970703BC781207F9B5CA5F2DB0E37AD29FC80D9743C2iCgAI" TargetMode="External"/><Relationship Id="rId44" Type="http://schemas.openxmlformats.org/officeDocument/2006/relationships/hyperlink" Target="consultantplus://offline/ref=7491589720943008AF692F01EBA5247F970703BC781207F9B5CA5F2DB0E37AD29FC80D9745C3C007iBg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91589720943008AF692F01EBA5247F970703BC781207F9B5CA5F2DB0E37AD29FC80D9744C2iCgFI" TargetMode="External"/><Relationship Id="rId14" Type="http://schemas.openxmlformats.org/officeDocument/2006/relationships/hyperlink" Target="consultantplus://offline/ref=7491589720943008AF692F01EBA5247F97070CB8781907F9B5CA5F2DB0iEg3I" TargetMode="External"/><Relationship Id="rId22" Type="http://schemas.openxmlformats.org/officeDocument/2006/relationships/hyperlink" Target="consultantplus://offline/ref=7491589720943008AF692F01EBA5247F94010CB77D1207F9B5CA5F2DB0iEg3I" TargetMode="External"/><Relationship Id="rId27" Type="http://schemas.openxmlformats.org/officeDocument/2006/relationships/hyperlink" Target="consultantplus://offline/ref=7491589720943008AF692F01EBA5247F970703BC781207F9B5CA5F2DB0E37AD29FC80D9747C5iCgDI" TargetMode="External"/><Relationship Id="rId30" Type="http://schemas.openxmlformats.org/officeDocument/2006/relationships/hyperlink" Target="consultantplus://offline/ref=7491589720943008AF692F01EBA5247F970703BC781207F9B5CA5F2DB0E37AD29FC80D9745C3C007iBg9I" TargetMode="External"/><Relationship Id="rId35" Type="http://schemas.openxmlformats.org/officeDocument/2006/relationships/hyperlink" Target="consultantplus://offline/ref=7491589720943008AF692F01EBA5247F970703BC781207F9B5CA5F2DB0E37AD29FC80D9541iCg6I" TargetMode="External"/><Relationship Id="rId43" Type="http://schemas.openxmlformats.org/officeDocument/2006/relationships/hyperlink" Target="consultantplus://offline/ref=7491589720943008AF692F01EBA5247F97060BBF7A1607F9B5CA5F2DB0E37AD29FC80D9745C2C80EiBg3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491589720943008AF692F01EBA5247F97060ABB791807F9B5CA5F2DB0E37AD29FC80D9745C2C803iB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93035-28F9-41DB-AD9F-26D7D0C7A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31</Pages>
  <Words>10043</Words>
  <Characters>57250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Фоменко</dc:creator>
  <cp:lastModifiedBy>DNA7 X86</cp:lastModifiedBy>
  <cp:revision>6</cp:revision>
  <cp:lastPrinted>2017-12-13T04:26:00Z</cp:lastPrinted>
  <dcterms:created xsi:type="dcterms:W3CDTF">2017-06-23T08:32:00Z</dcterms:created>
  <dcterms:modified xsi:type="dcterms:W3CDTF">2017-12-14T08:44:00Z</dcterms:modified>
</cp:coreProperties>
</file>