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22" w:rsidRPr="00FA5722" w:rsidRDefault="00FA5722" w:rsidP="00FA57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A5722" w:rsidRPr="00FA5722" w:rsidRDefault="00FA5722" w:rsidP="00FA572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5722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FA572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УТРЕРЖДЕН</w:t>
      </w:r>
    </w:p>
    <w:p w:rsidR="00FA5722" w:rsidRPr="00FA5722" w:rsidRDefault="00FA5722" w:rsidP="00FA572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572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Постановлением Администрации</w:t>
      </w:r>
    </w:p>
    <w:p w:rsidR="00FA5722" w:rsidRPr="00FA5722" w:rsidRDefault="00FA5722" w:rsidP="00FA572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572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муниципального образования</w:t>
      </w:r>
    </w:p>
    <w:p w:rsidR="00FA5722" w:rsidRPr="00FA5722" w:rsidRDefault="00FA5722" w:rsidP="00FA572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572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«</w:t>
      </w:r>
      <w:proofErr w:type="spellStart"/>
      <w:r w:rsidRPr="00FA5722">
        <w:rPr>
          <w:rFonts w:eastAsia="Calibri"/>
          <w:bCs/>
          <w:sz w:val="28"/>
          <w:szCs w:val="28"/>
          <w:lang w:eastAsia="en-US"/>
        </w:rPr>
        <w:t>Турочакский</w:t>
      </w:r>
      <w:proofErr w:type="spellEnd"/>
      <w:r w:rsidRPr="00FA5722">
        <w:rPr>
          <w:rFonts w:eastAsia="Calibri"/>
          <w:bCs/>
          <w:sz w:val="28"/>
          <w:szCs w:val="28"/>
          <w:lang w:eastAsia="en-US"/>
        </w:rPr>
        <w:t xml:space="preserve"> район»</w:t>
      </w:r>
    </w:p>
    <w:p w:rsidR="00FA5722" w:rsidRPr="00FA5722" w:rsidRDefault="00FA5722" w:rsidP="00FA572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A572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От «</w:t>
      </w:r>
      <w:r w:rsidR="00E63A63">
        <w:rPr>
          <w:rFonts w:eastAsia="Calibri"/>
          <w:bCs/>
          <w:sz w:val="28"/>
          <w:szCs w:val="28"/>
          <w:lang w:eastAsia="en-US"/>
        </w:rPr>
        <w:t>04</w:t>
      </w:r>
      <w:r w:rsidRPr="00FA5722">
        <w:rPr>
          <w:rFonts w:eastAsia="Calibri"/>
          <w:bCs/>
          <w:sz w:val="28"/>
          <w:szCs w:val="28"/>
          <w:lang w:eastAsia="en-US"/>
        </w:rPr>
        <w:t>»</w:t>
      </w:r>
      <w:r w:rsidR="003B5FBA">
        <w:rPr>
          <w:rFonts w:eastAsia="Calibri"/>
          <w:bCs/>
          <w:sz w:val="28"/>
          <w:szCs w:val="28"/>
          <w:lang w:eastAsia="en-US"/>
        </w:rPr>
        <w:t xml:space="preserve"> </w:t>
      </w:r>
      <w:r w:rsidR="00E63A63">
        <w:rPr>
          <w:rFonts w:eastAsia="Calibri"/>
          <w:bCs/>
          <w:sz w:val="28"/>
          <w:szCs w:val="28"/>
          <w:lang w:eastAsia="en-US"/>
        </w:rPr>
        <w:t xml:space="preserve">октября </w:t>
      </w:r>
      <w:r w:rsidRPr="00FA5722">
        <w:rPr>
          <w:rFonts w:eastAsia="Calibri"/>
          <w:bCs/>
          <w:sz w:val="28"/>
          <w:szCs w:val="28"/>
          <w:lang w:eastAsia="en-US"/>
        </w:rPr>
        <w:t>2021 г. №</w:t>
      </w:r>
      <w:r w:rsidR="00E63A63">
        <w:rPr>
          <w:rFonts w:eastAsia="Calibri"/>
          <w:bCs/>
          <w:sz w:val="28"/>
          <w:szCs w:val="28"/>
          <w:lang w:eastAsia="en-US"/>
        </w:rPr>
        <w:t>624</w:t>
      </w:r>
    </w:p>
    <w:p w:rsidR="00D97326" w:rsidRDefault="00D97326" w:rsidP="00D97326">
      <w:pPr>
        <w:jc w:val="both"/>
        <w:rPr>
          <w:sz w:val="18"/>
          <w:szCs w:val="18"/>
        </w:rPr>
      </w:pPr>
    </w:p>
    <w:p w:rsidR="00FA5722" w:rsidRDefault="00FA5722" w:rsidP="00FA572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FA5722" w:rsidRDefault="00FA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97326" w:rsidRDefault="00A821B7" w:rsidP="00D97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97326" w:rsidRPr="00A821B7" w:rsidRDefault="00D97326" w:rsidP="0089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0C7">
        <w:rPr>
          <w:rFonts w:ascii="Times New Roman" w:hAnsi="Times New Roman" w:cs="Times New Roman"/>
          <w:sz w:val="28"/>
          <w:szCs w:val="28"/>
        </w:rPr>
        <w:t>«</w:t>
      </w:r>
      <w:r w:rsidR="008931A0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7D00C7">
        <w:rPr>
          <w:rFonts w:ascii="Times New Roman" w:hAnsi="Times New Roman" w:cs="Times New Roman"/>
          <w:sz w:val="28"/>
          <w:szCs w:val="28"/>
        </w:rPr>
        <w:t>»</w:t>
      </w:r>
    </w:p>
    <w:p w:rsidR="00A821B7" w:rsidRPr="00A821B7" w:rsidRDefault="00A821B7" w:rsidP="00D97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D97326" w:rsidRDefault="00144965" w:rsidP="00D973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821B7" w:rsidRPr="00060FC5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предоставления муниципальной услуги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</w:t>
      </w:r>
      <w:r w:rsidR="00D97326" w:rsidRPr="008931A0">
        <w:rPr>
          <w:rFonts w:ascii="Times New Roman" w:hAnsi="Times New Roman" w:cs="Times New Roman"/>
          <w:b w:val="0"/>
          <w:sz w:val="28"/>
          <w:szCs w:val="28"/>
        </w:rPr>
        <w:t>«</w:t>
      </w:r>
      <w:r w:rsidR="008931A0" w:rsidRPr="008931A0">
        <w:rPr>
          <w:rFonts w:ascii="Times New Roman" w:hAnsi="Times New Roman" w:cs="Times New Roman"/>
          <w:b w:val="0"/>
          <w:sz w:val="28"/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D97326" w:rsidRPr="008931A0">
        <w:rPr>
          <w:rFonts w:ascii="Times New Roman" w:hAnsi="Times New Roman" w:cs="Times New Roman"/>
          <w:b w:val="0"/>
          <w:sz w:val="28"/>
          <w:szCs w:val="28"/>
        </w:rPr>
        <w:t>»,</w:t>
      </w:r>
      <w:r w:rsidR="00D97326" w:rsidRPr="00D97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1B7" w:rsidRPr="00D97326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A821B7" w:rsidRPr="00A821B7" w:rsidRDefault="00FA5722" w:rsidP="00FA572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965">
        <w:rPr>
          <w:rFonts w:ascii="Times New Roman" w:hAnsi="Times New Roman" w:cs="Times New Roman"/>
          <w:sz w:val="28"/>
          <w:szCs w:val="28"/>
        </w:rPr>
        <w:t>1.</w:t>
      </w:r>
      <w:r w:rsidR="00A821B7" w:rsidRPr="00A821B7">
        <w:rPr>
          <w:rFonts w:ascii="Times New Roman" w:hAnsi="Times New Roman" w:cs="Times New Roman"/>
          <w:sz w:val="28"/>
          <w:szCs w:val="28"/>
        </w:rPr>
        <w:t>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C7" w:rsidRDefault="0014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</w:t>
      </w:r>
      <w:r w:rsidR="00060FC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 w:rsidR="0035196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51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или при </w:t>
      </w:r>
      <w:r w:rsidRPr="00A821B7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7D00C7">
        <w:rPr>
          <w:rFonts w:ascii="Times New Roman" w:hAnsi="Times New Roman" w:cs="Times New Roman"/>
          <w:sz w:val="28"/>
          <w:szCs w:val="28"/>
        </w:rPr>
        <w:t>справочно-информационного</w:t>
      </w:r>
      <w:r w:rsidR="007D00C7" w:rsidRPr="007D00C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7D00C7">
        <w:rPr>
          <w:rFonts w:ascii="Times New Roman" w:hAnsi="Times New Roman" w:cs="Times New Roman"/>
          <w:sz w:val="28"/>
          <w:szCs w:val="28"/>
        </w:rPr>
        <w:t xml:space="preserve">а </w:t>
      </w:r>
      <w:r w:rsidR="007D00C7" w:rsidRPr="007D00C7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Российской Федерации»</w:t>
      </w:r>
      <w:r w:rsidR="007D00C7">
        <w:rPr>
          <w:rFonts w:ascii="Times New Roman" w:hAnsi="Times New Roman" w:cs="Times New Roman"/>
          <w:sz w:val="28"/>
          <w:szCs w:val="28"/>
        </w:rPr>
        <w:t xml:space="preserve"> (далее – Портал </w:t>
      </w:r>
      <w:hyperlink r:id="rId6" w:history="1">
        <w:r w:rsidR="003F5AEF" w:rsidRPr="009C6CD5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3F5AEF" w:rsidRPr="009C6C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5AEF" w:rsidRPr="009C6CD5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="007D00C7">
        <w:rPr>
          <w:rFonts w:ascii="Times New Roman" w:hAnsi="Times New Roman" w:cs="Times New Roman"/>
          <w:sz w:val="28"/>
          <w:szCs w:val="28"/>
        </w:rPr>
        <w:t>)</w:t>
      </w:r>
    </w:p>
    <w:p w:rsidR="007D00C7" w:rsidRDefault="007D0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3. Требования к порядку информирования Заявителей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144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A821B7" w:rsidRPr="00A821B7" w:rsidRDefault="00144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официальном сайте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5196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519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в сети "Интернет" (далее соответственно </w:t>
      </w:r>
      <w:r w:rsidR="00E519F1">
        <w:rPr>
          <w:rFonts w:ascii="Times New Roman" w:hAnsi="Times New Roman" w:cs="Times New Roman"/>
          <w:sz w:val="28"/>
          <w:szCs w:val="28"/>
        </w:rPr>
        <w:t>–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</w:t>
      </w:r>
      <w:r w:rsidR="00E519F1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hyperlink r:id="rId7" w:history="1">
        <w:r w:rsidR="00E519F1"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="00351960" w:rsidRPr="00351960">
        <w:t xml:space="preserve"> </w:t>
      </w:r>
      <w:proofErr w:type="gramStart"/>
      <w:r w:rsidR="00351960" w:rsidRPr="00351960">
        <w:rPr>
          <w:rStyle w:val="a5"/>
          <w:rFonts w:ascii="Times New Roman" w:hAnsi="Times New Roman" w:cs="Times New Roman"/>
          <w:sz w:val="28"/>
          <w:szCs w:val="28"/>
        </w:rPr>
        <w:t>https://turochak-altai.ru/</w:t>
      </w:r>
      <w:r w:rsidR="0035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б) при использовании</w:t>
      </w:r>
      <w:r w:rsidR="00D008B6" w:rsidRPr="00D008B6">
        <w:t xml:space="preserve"> </w:t>
      </w:r>
      <w:r w:rsidR="00D008B6" w:rsidRPr="00D008B6">
        <w:rPr>
          <w:rFonts w:ascii="Times New Roman" w:hAnsi="Times New Roman" w:cs="Times New Roman"/>
          <w:sz w:val="28"/>
          <w:szCs w:val="28"/>
        </w:rPr>
        <w:t>справочно-информационного интернет-портала «Портал государственных и муниципальных услуг Российской Федерации» (далее – Портал http://www.gosuslugi.ru)</w:t>
      </w:r>
      <w:r w:rsidRPr="00A821B7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в) на информационных стендах, расположенных в здании Администрации </w:t>
      </w:r>
      <w:r w:rsidR="00E519F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5196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51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9F1">
        <w:rPr>
          <w:rFonts w:ascii="Times New Roman" w:hAnsi="Times New Roman" w:cs="Times New Roman"/>
          <w:sz w:val="28"/>
          <w:szCs w:val="28"/>
        </w:rPr>
        <w:t>»</w:t>
      </w:r>
      <w:r w:rsidR="00351960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г) непосредственно в </w:t>
      </w:r>
      <w:r w:rsidR="00E519F1">
        <w:rPr>
          <w:rFonts w:ascii="Times New Roman" w:hAnsi="Times New Roman" w:cs="Times New Roman"/>
          <w:sz w:val="28"/>
          <w:szCs w:val="28"/>
        </w:rPr>
        <w:t>Администрации</w:t>
      </w:r>
      <w:r w:rsidR="000A665D">
        <w:rPr>
          <w:rFonts w:ascii="Times New Roman" w:hAnsi="Times New Roman" w:cs="Times New Roman"/>
          <w:sz w:val="28"/>
          <w:szCs w:val="28"/>
        </w:rPr>
        <w:t xml:space="preserve">: </w:t>
      </w:r>
      <w:r w:rsidRPr="00A821B7">
        <w:rPr>
          <w:rFonts w:ascii="Times New Roman" w:hAnsi="Times New Roman" w:cs="Times New Roman"/>
          <w:sz w:val="28"/>
          <w:szCs w:val="28"/>
        </w:rPr>
        <w:t>при личном приеме Заявителя</w:t>
      </w:r>
      <w:r w:rsidR="000A665D">
        <w:rPr>
          <w:rFonts w:ascii="Times New Roman" w:hAnsi="Times New Roman" w:cs="Times New Roman"/>
          <w:sz w:val="28"/>
          <w:szCs w:val="28"/>
        </w:rPr>
        <w:t xml:space="preserve"> - местонахождение Отдела земельных отношений: Республика Алтай, </w:t>
      </w:r>
      <w:proofErr w:type="spellStart"/>
      <w:r w:rsidR="0035196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51960">
        <w:rPr>
          <w:rFonts w:ascii="Times New Roman" w:hAnsi="Times New Roman" w:cs="Times New Roman"/>
          <w:sz w:val="28"/>
          <w:szCs w:val="28"/>
        </w:rPr>
        <w:t xml:space="preserve"> </w:t>
      </w:r>
      <w:r w:rsidR="000A665D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351960">
        <w:rPr>
          <w:rFonts w:ascii="Times New Roman" w:hAnsi="Times New Roman" w:cs="Times New Roman"/>
          <w:sz w:val="28"/>
          <w:szCs w:val="28"/>
        </w:rPr>
        <w:t>Турочак</w:t>
      </w:r>
      <w:r w:rsidR="000A665D">
        <w:rPr>
          <w:rFonts w:ascii="Times New Roman" w:hAnsi="Times New Roman" w:cs="Times New Roman"/>
          <w:sz w:val="28"/>
          <w:szCs w:val="28"/>
        </w:rPr>
        <w:t>, ул. Советская, д.</w:t>
      </w:r>
      <w:r w:rsidR="00351960">
        <w:rPr>
          <w:rFonts w:ascii="Times New Roman" w:hAnsi="Times New Roman" w:cs="Times New Roman"/>
          <w:sz w:val="28"/>
          <w:szCs w:val="28"/>
        </w:rPr>
        <w:t>77</w:t>
      </w:r>
      <w:r w:rsidR="000A665D">
        <w:rPr>
          <w:rFonts w:ascii="Times New Roman" w:hAnsi="Times New Roman" w:cs="Times New Roman"/>
          <w:sz w:val="28"/>
          <w:szCs w:val="28"/>
        </w:rPr>
        <w:t xml:space="preserve">, график работы: часы приёма с </w:t>
      </w:r>
      <w:r w:rsidR="00351960">
        <w:rPr>
          <w:rFonts w:ascii="Times New Roman" w:hAnsi="Times New Roman" w:cs="Times New Roman"/>
          <w:sz w:val="28"/>
          <w:szCs w:val="28"/>
        </w:rPr>
        <w:t>8</w:t>
      </w:r>
      <w:r w:rsidR="000A665D">
        <w:rPr>
          <w:rFonts w:ascii="Times New Roman" w:hAnsi="Times New Roman" w:cs="Times New Roman"/>
          <w:sz w:val="28"/>
          <w:szCs w:val="28"/>
        </w:rPr>
        <w:t>:00 до 17:</w:t>
      </w:r>
      <w:r w:rsidR="00351960">
        <w:rPr>
          <w:rFonts w:ascii="Times New Roman" w:hAnsi="Times New Roman" w:cs="Times New Roman"/>
          <w:sz w:val="28"/>
          <w:szCs w:val="28"/>
        </w:rPr>
        <w:t>00</w:t>
      </w:r>
      <w:r w:rsidR="000A665D">
        <w:rPr>
          <w:rFonts w:ascii="Times New Roman" w:hAnsi="Times New Roman" w:cs="Times New Roman"/>
          <w:sz w:val="28"/>
          <w:szCs w:val="28"/>
        </w:rPr>
        <w:t xml:space="preserve"> часов, обеденный перерыв с 13:00 до 14:00. Приём граждан понедельник</w:t>
      </w:r>
      <w:r w:rsidR="00351960">
        <w:rPr>
          <w:rFonts w:ascii="Times New Roman" w:hAnsi="Times New Roman" w:cs="Times New Roman"/>
          <w:sz w:val="28"/>
          <w:szCs w:val="28"/>
        </w:rPr>
        <w:t>, среда,</w:t>
      </w:r>
      <w:r w:rsidR="000A665D">
        <w:rPr>
          <w:rFonts w:ascii="Times New Roman" w:hAnsi="Times New Roman" w:cs="Times New Roman"/>
          <w:sz w:val="28"/>
          <w:szCs w:val="28"/>
        </w:rPr>
        <w:t xml:space="preserve"> </w:t>
      </w:r>
      <w:r w:rsidR="00351960">
        <w:rPr>
          <w:rFonts w:ascii="Times New Roman" w:hAnsi="Times New Roman" w:cs="Times New Roman"/>
          <w:sz w:val="28"/>
          <w:szCs w:val="28"/>
        </w:rPr>
        <w:t>пятница</w:t>
      </w:r>
      <w:r w:rsidR="000A665D">
        <w:rPr>
          <w:rFonts w:ascii="Times New Roman" w:hAnsi="Times New Roman" w:cs="Times New Roman"/>
          <w:sz w:val="28"/>
          <w:szCs w:val="28"/>
        </w:rPr>
        <w:t xml:space="preserve">: с </w:t>
      </w:r>
      <w:r w:rsidR="00351960">
        <w:rPr>
          <w:rFonts w:ascii="Times New Roman" w:hAnsi="Times New Roman" w:cs="Times New Roman"/>
          <w:sz w:val="28"/>
          <w:szCs w:val="28"/>
        </w:rPr>
        <w:t>8</w:t>
      </w:r>
      <w:r w:rsidR="000A665D">
        <w:rPr>
          <w:rFonts w:ascii="Times New Roman" w:hAnsi="Times New Roman" w:cs="Times New Roman"/>
          <w:sz w:val="28"/>
          <w:szCs w:val="28"/>
        </w:rPr>
        <w:t>:00 до 1</w:t>
      </w:r>
      <w:r w:rsidR="00351960">
        <w:rPr>
          <w:rFonts w:ascii="Times New Roman" w:hAnsi="Times New Roman" w:cs="Times New Roman"/>
          <w:sz w:val="28"/>
          <w:szCs w:val="28"/>
        </w:rPr>
        <w:t>6</w:t>
      </w:r>
      <w:r w:rsidR="000A665D">
        <w:rPr>
          <w:rFonts w:ascii="Times New Roman" w:hAnsi="Times New Roman" w:cs="Times New Roman"/>
          <w:sz w:val="28"/>
          <w:szCs w:val="28"/>
        </w:rPr>
        <w:t>:00. Суббота, воскресенье – выходные дни. Контактные телефоны: 8388</w:t>
      </w:r>
      <w:r w:rsidR="00351960">
        <w:rPr>
          <w:rFonts w:ascii="Times New Roman" w:hAnsi="Times New Roman" w:cs="Times New Roman"/>
          <w:sz w:val="28"/>
          <w:szCs w:val="28"/>
        </w:rPr>
        <w:t>4322512</w:t>
      </w:r>
      <w:r w:rsidR="000A665D">
        <w:rPr>
          <w:rFonts w:ascii="Times New Roman" w:hAnsi="Times New Roman" w:cs="Times New Roman"/>
          <w:sz w:val="28"/>
          <w:szCs w:val="28"/>
        </w:rPr>
        <w:t>, 83884</w:t>
      </w:r>
      <w:r w:rsidR="00351960">
        <w:rPr>
          <w:rFonts w:ascii="Times New Roman" w:hAnsi="Times New Roman" w:cs="Times New Roman"/>
          <w:sz w:val="28"/>
          <w:szCs w:val="28"/>
        </w:rPr>
        <w:t>322705</w:t>
      </w:r>
      <w:r w:rsidR="000A665D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F804D3" w:rsidRPr="00A821B7" w:rsidRDefault="00A821B7" w:rsidP="00F80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должностное лицо </w:t>
      </w:r>
      <w:r w:rsidR="00E519F1">
        <w:rPr>
          <w:rFonts w:ascii="Times New Roman" w:hAnsi="Times New Roman" w:cs="Times New Roman"/>
          <w:sz w:val="28"/>
          <w:szCs w:val="28"/>
        </w:rPr>
        <w:t>Администрации</w:t>
      </w:r>
      <w:r w:rsidRPr="00A821B7">
        <w:rPr>
          <w:rFonts w:ascii="Times New Roman" w:hAnsi="Times New Roman" w:cs="Times New Roman"/>
          <w:sz w:val="28"/>
          <w:szCs w:val="28"/>
        </w:rPr>
        <w:t>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должностное лицо </w:t>
      </w:r>
      <w:r w:rsidR="00E519F1">
        <w:rPr>
          <w:rFonts w:ascii="Times New Roman" w:hAnsi="Times New Roman" w:cs="Times New Roman"/>
          <w:sz w:val="28"/>
          <w:szCs w:val="28"/>
        </w:rPr>
        <w:t>Администрация</w:t>
      </w:r>
      <w:r w:rsidRPr="00A821B7">
        <w:rPr>
          <w:rFonts w:ascii="Times New Roman" w:hAnsi="Times New Roman" w:cs="Times New Roman"/>
          <w:sz w:val="28"/>
          <w:szCs w:val="28"/>
        </w:rPr>
        <w:t xml:space="preserve">, осуществляющее устное информирование, сняв трубку, должен назвать фамилию, имя, отчество (при наличии), занимаемую должность и наименование отдела </w:t>
      </w:r>
      <w:r w:rsidR="00E519F1">
        <w:rPr>
          <w:rFonts w:ascii="Times New Roman" w:hAnsi="Times New Roman" w:cs="Times New Roman"/>
          <w:sz w:val="28"/>
          <w:szCs w:val="28"/>
        </w:rPr>
        <w:t>Администрации</w:t>
      </w:r>
      <w:r w:rsidRPr="00A821B7">
        <w:rPr>
          <w:rFonts w:ascii="Times New Roman" w:hAnsi="Times New Roman" w:cs="Times New Roman"/>
          <w:sz w:val="28"/>
          <w:szCs w:val="28"/>
        </w:rPr>
        <w:t>, предложить гражданину представиться и изложить суть вопроса.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821B7" w:rsidRPr="00A821B7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821B7" w:rsidRPr="00A821B7">
        <w:rPr>
          <w:rFonts w:ascii="Times New Roman" w:hAnsi="Times New Roman" w:cs="Times New Roman"/>
          <w:sz w:val="28"/>
          <w:szCs w:val="28"/>
        </w:rPr>
        <w:t>. Заявители получают также следующую справочную информацию: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</w:t>
      </w:r>
      <w:r w:rsidRPr="00A821B7">
        <w:rPr>
          <w:rFonts w:ascii="Times New Roman" w:hAnsi="Times New Roman" w:cs="Times New Roman"/>
          <w:sz w:val="28"/>
          <w:szCs w:val="28"/>
        </w:rPr>
        <w:lastRenderedPageBreak/>
        <w:t>обращение в которые необходимо для получения муниципальной услуги</w:t>
      </w:r>
      <w:r w:rsidR="00351960">
        <w:rPr>
          <w:rFonts w:ascii="Times New Roman" w:hAnsi="Times New Roman" w:cs="Times New Roman"/>
          <w:sz w:val="28"/>
          <w:szCs w:val="28"/>
        </w:rPr>
        <w:t xml:space="preserve">; </w:t>
      </w:r>
      <w:r w:rsidRPr="00A821B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A821B7" w:rsidRPr="00A821B7" w:rsidRDefault="00E519F1" w:rsidP="00D0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размещается в текстовой форме на информационных стендах, расположенных в здании Администрации, в электронной форме на </w:t>
      </w:r>
      <w:r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</w:t>
      </w:r>
      <w:r w:rsidR="00D008B6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8" w:history="1"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="00D008B6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размещение и актуализацию справочной информации в соответствующем разделе </w:t>
      </w:r>
      <w:r w:rsidR="00D008B6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9" w:history="1"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="00D008B6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821B7" w:rsidRPr="00A821B7">
        <w:rPr>
          <w:rFonts w:ascii="Times New Roman" w:hAnsi="Times New Roman" w:cs="Times New Roman"/>
          <w:sz w:val="28"/>
          <w:szCs w:val="28"/>
        </w:rPr>
        <w:t>. Размещение справочной информации АУ РА "МФЦ" осуществляется на основании соглашения о взаимодействии, заключенного между Администрацией и АУ РА "МФЦ".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Справочная информация может быть также получена при устном обращении Заявителей в </w:t>
      </w:r>
      <w:r w:rsidR="00E519F1">
        <w:rPr>
          <w:rFonts w:ascii="Times New Roman" w:hAnsi="Times New Roman" w:cs="Times New Roman"/>
          <w:sz w:val="28"/>
          <w:szCs w:val="28"/>
        </w:rPr>
        <w:t>Администрацию</w:t>
      </w:r>
      <w:r w:rsidRPr="00A821B7">
        <w:rPr>
          <w:rFonts w:ascii="Times New Roman" w:hAnsi="Times New Roman" w:cs="Times New Roman"/>
          <w:sz w:val="28"/>
          <w:szCs w:val="28"/>
        </w:rPr>
        <w:t xml:space="preserve"> (по телефону или лично).</w:t>
      </w:r>
    </w:p>
    <w:p w:rsidR="00A821B7" w:rsidRPr="00A821B7" w:rsidRDefault="00E51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821B7" w:rsidRPr="00A821B7">
        <w:rPr>
          <w:rFonts w:ascii="Times New Roman" w:hAnsi="Times New Roman" w:cs="Times New Roman"/>
          <w:sz w:val="28"/>
          <w:szCs w:val="28"/>
        </w:rPr>
        <w:t>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5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услуги: </w:t>
      </w:r>
      <w:r w:rsidR="00312C5A" w:rsidRPr="00312C5A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другую»</w:t>
      </w:r>
      <w:r w:rsidR="00583A67" w:rsidRPr="00312C5A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услугу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58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Администрацией, непосредственное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земельных отношений (далее – Отдел)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0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A821B7" w:rsidRDefault="00583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АУ РА "МФЦ" 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583A67" w:rsidRPr="00A821B7" w:rsidRDefault="00583A67" w:rsidP="00583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008B6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12" w:history="1"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8B6"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="00D008B6">
        <w:rPr>
          <w:rFonts w:ascii="Times New Roman" w:hAnsi="Times New Roman" w:cs="Times New Roman"/>
          <w:sz w:val="28"/>
          <w:szCs w:val="28"/>
        </w:rPr>
        <w:t xml:space="preserve"> </w:t>
      </w:r>
      <w:r w:rsidRPr="00D008B6">
        <w:rPr>
          <w:rFonts w:ascii="Times New Roman" w:hAnsi="Times New Roman" w:cs="Times New Roman"/>
          <w:sz w:val="28"/>
          <w:szCs w:val="28"/>
        </w:rPr>
        <w:t>осуществляется в порядке межведомственного взаимодействия.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Default="00583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821B7" w:rsidRPr="00A821B7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12C5A" w:rsidRPr="00A821B7" w:rsidRDefault="00312C5A" w:rsidP="00312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5A" w:rsidRPr="00312C5A" w:rsidRDefault="00312C5A" w:rsidP="00312C5A">
      <w:pPr>
        <w:jc w:val="both"/>
        <w:rPr>
          <w:sz w:val="28"/>
          <w:szCs w:val="28"/>
        </w:rPr>
      </w:pPr>
      <w:r w:rsidRPr="00312C5A">
        <w:rPr>
          <w:sz w:val="28"/>
          <w:szCs w:val="28"/>
        </w:rPr>
        <w:t>а) акт о переводе земель или земельных участков в составе таких земель из одной категории в другую (далее - акт о переводе);</w:t>
      </w:r>
    </w:p>
    <w:p w:rsidR="00312C5A" w:rsidRPr="00312C5A" w:rsidRDefault="00312C5A" w:rsidP="00312C5A">
      <w:pPr>
        <w:jc w:val="both"/>
        <w:rPr>
          <w:sz w:val="28"/>
          <w:szCs w:val="28"/>
        </w:rPr>
      </w:pPr>
      <w:r w:rsidRPr="00312C5A">
        <w:rPr>
          <w:sz w:val="28"/>
          <w:szCs w:val="28"/>
        </w:rPr>
        <w:t>б) акт об отказе в переводе земель или земельных участков в составе таких земель из одной категории в другую (далее - отказ в переводе).</w:t>
      </w:r>
    </w:p>
    <w:p w:rsidR="00A821B7" w:rsidRPr="00312C5A" w:rsidRDefault="00A821B7" w:rsidP="00312C5A">
      <w:pPr>
        <w:rPr>
          <w:sz w:val="28"/>
          <w:szCs w:val="28"/>
        </w:rPr>
      </w:pPr>
    </w:p>
    <w:p w:rsidR="00312C5A" w:rsidRPr="00312C5A" w:rsidRDefault="00977D51" w:rsidP="00312C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2C5A" w:rsidRPr="00312C5A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</w:t>
      </w:r>
    </w:p>
    <w:p w:rsidR="00312C5A" w:rsidRPr="00312C5A" w:rsidRDefault="00312C5A" w:rsidP="00312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C5A" w:rsidRPr="00312C5A" w:rsidRDefault="00977D51" w:rsidP="00312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312C5A" w:rsidRPr="00312C5A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не может превышать 60 календарных дней со дня поступления ходатайства.</w:t>
      </w:r>
    </w:p>
    <w:p w:rsidR="00312C5A" w:rsidRDefault="00977D51" w:rsidP="00312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312C5A" w:rsidRPr="00312C5A">
        <w:rPr>
          <w:rFonts w:ascii="Times New Roman" w:hAnsi="Times New Roman" w:cs="Times New Roman"/>
          <w:sz w:val="28"/>
          <w:szCs w:val="28"/>
        </w:rPr>
        <w:t>. Выдача (направление) акта о переводе земель или земельных участков либо акта об отказе в переводе земель или земельных участков осуществляется в срок, не превышающий 14 календарных дней со дня принятия такого акта.</w:t>
      </w:r>
    </w:p>
    <w:p w:rsidR="00312C5A" w:rsidRPr="00312C5A" w:rsidRDefault="00312C5A" w:rsidP="00312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C20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A821B7" w:rsidRPr="00A821B7">
        <w:rPr>
          <w:rFonts w:ascii="Times New Roman" w:hAnsi="Times New Roman" w:cs="Times New Roman"/>
          <w:sz w:val="28"/>
          <w:szCs w:val="28"/>
        </w:rPr>
        <w:t>,  а также на Едином портале.</w:t>
      </w:r>
    </w:p>
    <w:p w:rsidR="00A821B7" w:rsidRPr="00A821B7" w:rsidRDefault="00C20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 w:rsidP="00170E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9.</w:t>
      </w:r>
      <w:r w:rsidR="00A821B7" w:rsidRPr="004413C6">
        <w:rPr>
          <w:b/>
          <w:sz w:val="28"/>
          <w:szCs w:val="28"/>
        </w:rPr>
        <w:t xml:space="preserve"> </w:t>
      </w:r>
      <w:r w:rsidRPr="004413C6">
        <w:rPr>
          <w:b/>
          <w:sz w:val="28"/>
          <w:szCs w:val="28"/>
        </w:rPr>
        <w:t>Исчерпывающий перечень документов, необходимых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правовыми актами для предоставления муниципальной услуги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с разделением на документы и информацию, которые заявитель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должен представить самостоятельно, и документы, которые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заявитель вправе представить по собственной инициативе,</w:t>
      </w:r>
    </w:p>
    <w:p w:rsidR="004413C6" w:rsidRPr="004413C6" w:rsidRDefault="004413C6" w:rsidP="004413C6">
      <w:pPr>
        <w:jc w:val="center"/>
        <w:rPr>
          <w:b/>
          <w:sz w:val="28"/>
          <w:szCs w:val="28"/>
        </w:rPr>
      </w:pPr>
      <w:r w:rsidRPr="004413C6">
        <w:rPr>
          <w:b/>
          <w:sz w:val="28"/>
          <w:szCs w:val="28"/>
        </w:rPr>
        <w:t>так как они подлежат представлению в рамках</w:t>
      </w:r>
    </w:p>
    <w:p w:rsidR="004413C6" w:rsidRDefault="004413C6" w:rsidP="004413C6">
      <w:pPr>
        <w:jc w:val="center"/>
      </w:pPr>
      <w:r w:rsidRPr="004413C6">
        <w:rPr>
          <w:b/>
          <w:sz w:val="28"/>
          <w:szCs w:val="28"/>
        </w:rPr>
        <w:t>межведомственного информационного взаимодействия</w:t>
      </w:r>
    </w:p>
    <w:p w:rsidR="002955D0" w:rsidRDefault="002955D0" w:rsidP="004413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955D0" w:rsidRPr="002955D0" w:rsidRDefault="004413C6" w:rsidP="002955D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55D0">
        <w:rPr>
          <w:sz w:val="28"/>
          <w:szCs w:val="28"/>
        </w:rPr>
        <w:t>1</w:t>
      </w:r>
      <w:r w:rsidR="002955D0" w:rsidRPr="002955D0">
        <w:rPr>
          <w:sz w:val="28"/>
          <w:szCs w:val="28"/>
        </w:rPr>
        <w:t xml:space="preserve">. Для получения муниципальной услуги в ходатайстве </w:t>
      </w:r>
      <w:r w:rsidR="002955D0">
        <w:rPr>
          <w:sz w:val="28"/>
          <w:szCs w:val="28"/>
        </w:rPr>
        <w:t>об о</w:t>
      </w:r>
      <w:r w:rsidR="002955D0" w:rsidRPr="002955D0">
        <w:rPr>
          <w:sz w:val="28"/>
          <w:szCs w:val="28"/>
        </w:rPr>
        <w:t>тнесение земель или земельных участков к определенной категории или перевод земель или земельных участков из одной категории в другую (приложению N 2 - не приводится) должны быть указаны: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а) кадастровый номер земельного участка;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б)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в) обоснование перевода земельного участка из состава земель одной категории в другую;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г) права на земельный участок.</w:t>
      </w:r>
    </w:p>
    <w:p w:rsidR="002955D0" w:rsidRPr="002955D0" w:rsidRDefault="004413C6" w:rsidP="002955D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5D0">
        <w:rPr>
          <w:sz w:val="28"/>
          <w:szCs w:val="28"/>
        </w:rPr>
        <w:t>.2</w:t>
      </w:r>
      <w:r w:rsidR="002955D0" w:rsidRPr="002955D0">
        <w:rPr>
          <w:sz w:val="28"/>
          <w:szCs w:val="28"/>
        </w:rPr>
        <w:t>. Для получения муниципальной услуги заявитель представляет в Администрацию следующие документы: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а) копии документов, удостоверяющих личность заявителя (для заявителей - физических лиц);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б)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в)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г) заключение государственной экологической экспертизы в случае, если ее проведение предусмотрено федеральными законами;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д)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2955D0" w:rsidRPr="002955D0" w:rsidRDefault="004413C6" w:rsidP="002955D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5D0">
        <w:rPr>
          <w:sz w:val="28"/>
          <w:szCs w:val="28"/>
        </w:rPr>
        <w:t>.3</w:t>
      </w:r>
      <w:r w:rsidR="002955D0" w:rsidRPr="002955D0">
        <w:rPr>
          <w:sz w:val="28"/>
          <w:szCs w:val="28"/>
        </w:rPr>
        <w:t xml:space="preserve">. Документы, предусмотренные </w:t>
      </w:r>
      <w:hyperlink w:anchor="P143" w:history="1">
        <w:r w:rsidR="002955D0" w:rsidRPr="002955D0">
          <w:rPr>
            <w:rStyle w:val="a5"/>
            <w:color w:val="auto"/>
            <w:sz w:val="28"/>
            <w:szCs w:val="28"/>
            <w:u w:val="none"/>
          </w:rPr>
          <w:t>подпунктами б</w:t>
        </w:r>
      </w:hyperlink>
      <w:r w:rsidR="002955D0" w:rsidRPr="002955D0">
        <w:rPr>
          <w:sz w:val="28"/>
          <w:szCs w:val="28"/>
        </w:rPr>
        <w:t xml:space="preserve">, </w:t>
      </w:r>
      <w:hyperlink w:anchor="P144" w:history="1">
        <w:r w:rsidR="002955D0" w:rsidRPr="002955D0">
          <w:rPr>
            <w:rStyle w:val="a5"/>
            <w:color w:val="auto"/>
            <w:sz w:val="28"/>
            <w:szCs w:val="28"/>
            <w:u w:val="none"/>
          </w:rPr>
          <w:t>в</w:t>
        </w:r>
      </w:hyperlink>
      <w:r w:rsidR="002955D0" w:rsidRPr="002955D0">
        <w:rPr>
          <w:sz w:val="28"/>
          <w:szCs w:val="28"/>
        </w:rPr>
        <w:t xml:space="preserve">, </w:t>
      </w:r>
      <w:hyperlink w:anchor="P145" w:history="1">
        <w:r w:rsidR="002955D0" w:rsidRPr="002955D0">
          <w:rPr>
            <w:rStyle w:val="a5"/>
            <w:color w:val="auto"/>
            <w:sz w:val="28"/>
            <w:szCs w:val="28"/>
            <w:u w:val="none"/>
          </w:rPr>
          <w:t xml:space="preserve">г пункта </w:t>
        </w:r>
      </w:hyperlink>
      <w:r w:rsidR="002955D0">
        <w:rPr>
          <w:sz w:val="28"/>
          <w:szCs w:val="28"/>
        </w:rPr>
        <w:t>10</w:t>
      </w:r>
      <w:r w:rsidR="002955D0" w:rsidRPr="002955D0">
        <w:rPr>
          <w:sz w:val="28"/>
          <w:szCs w:val="28"/>
        </w:rPr>
        <w:t xml:space="preserve"> настоящего Административного регламента, запрашиваются Администрацией в органах </w:t>
      </w:r>
      <w:r w:rsidR="002955D0" w:rsidRPr="002955D0">
        <w:rPr>
          <w:sz w:val="28"/>
          <w:szCs w:val="28"/>
        </w:rP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2955D0" w:rsidRPr="002955D0" w:rsidRDefault="004413C6" w:rsidP="002955D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5D0">
        <w:rPr>
          <w:sz w:val="28"/>
          <w:szCs w:val="28"/>
        </w:rPr>
        <w:t>.4</w:t>
      </w:r>
      <w:r w:rsidR="002955D0" w:rsidRPr="002955D0">
        <w:rPr>
          <w:sz w:val="28"/>
          <w:szCs w:val="28"/>
        </w:rPr>
        <w:t>. Отдел, предоставляющий муниципальную услугу, не вправе требовать от заявителя: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3" w:history="1">
        <w:r w:rsidRPr="002955D0">
          <w:rPr>
            <w:rStyle w:val="a5"/>
            <w:color w:val="auto"/>
            <w:sz w:val="28"/>
            <w:szCs w:val="28"/>
          </w:rPr>
          <w:t>частью 1 статьи 1</w:t>
        </w:r>
      </w:hyperlink>
      <w:r w:rsidRPr="002955D0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2955D0">
          <w:rPr>
            <w:rStyle w:val="a5"/>
            <w:color w:val="auto"/>
            <w:sz w:val="28"/>
            <w:szCs w:val="28"/>
          </w:rPr>
          <w:t>части 1 статьи 9</w:t>
        </w:r>
      </w:hyperlink>
      <w:r w:rsidRPr="002955D0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58128D">
          <w:rPr>
            <w:rStyle w:val="a5"/>
            <w:color w:val="auto"/>
            <w:sz w:val="28"/>
            <w:szCs w:val="28"/>
          </w:rPr>
          <w:t>частью 1.1 статьи 16</w:t>
        </w:r>
      </w:hyperlink>
      <w:r w:rsidRPr="002955D0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58128D">
          <w:rPr>
            <w:rStyle w:val="a5"/>
            <w:color w:val="auto"/>
            <w:sz w:val="28"/>
            <w:szCs w:val="28"/>
          </w:rPr>
          <w:t>частью 1.1 статьи 16</w:t>
        </w:r>
      </w:hyperlink>
      <w:r w:rsidRPr="002955D0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2955D0" w:rsidRPr="002955D0" w:rsidRDefault="002955D0" w:rsidP="002955D0">
      <w:pPr>
        <w:jc w:val="both"/>
        <w:rPr>
          <w:sz w:val="28"/>
          <w:szCs w:val="28"/>
        </w:rPr>
      </w:pPr>
      <w:r w:rsidRPr="002955D0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58128D">
          <w:rPr>
            <w:rStyle w:val="a5"/>
            <w:color w:val="auto"/>
            <w:sz w:val="28"/>
            <w:szCs w:val="28"/>
          </w:rPr>
          <w:t>пунктом 7.2 части 1 статьи 16</w:t>
        </w:r>
      </w:hyperlink>
      <w:r w:rsidRPr="002955D0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8128D" w:rsidRDefault="0058128D" w:rsidP="0058128D">
      <w:pPr>
        <w:pStyle w:val="ConsPlusTitle"/>
        <w:jc w:val="center"/>
        <w:outlineLvl w:val="2"/>
      </w:pPr>
    </w:p>
    <w:p w:rsidR="0058128D" w:rsidRPr="0058128D" w:rsidRDefault="004413C6" w:rsidP="0058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8128D" w:rsidRPr="0058128D">
        <w:rPr>
          <w:b/>
          <w:sz w:val="28"/>
          <w:szCs w:val="28"/>
        </w:rPr>
        <w:t>. Исчерпывающий перечень оснований для отказа в приеме</w:t>
      </w: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 w:rsidRPr="0058128D">
        <w:rPr>
          <w:b/>
          <w:sz w:val="28"/>
          <w:szCs w:val="28"/>
        </w:rPr>
        <w:t>документов, необходимых для предоставления муниципальной</w:t>
      </w: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 w:rsidRPr="0058128D">
        <w:rPr>
          <w:b/>
          <w:sz w:val="28"/>
          <w:szCs w:val="28"/>
        </w:rPr>
        <w:t>услуги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</w:p>
    <w:p w:rsidR="002955D0" w:rsidRPr="00A821B7" w:rsidRDefault="0058128D" w:rsidP="0058128D">
      <w:pPr>
        <w:jc w:val="both"/>
        <w:rPr>
          <w:sz w:val="28"/>
          <w:szCs w:val="28"/>
        </w:rPr>
      </w:pPr>
      <w:r w:rsidRPr="0058128D">
        <w:rPr>
          <w:sz w:val="28"/>
          <w:szCs w:val="28"/>
        </w:rPr>
        <w:t>1</w:t>
      </w:r>
      <w:r w:rsidR="004413C6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58128D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федеральным законодательством не предусмотрено.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13C6">
        <w:rPr>
          <w:b/>
          <w:sz w:val="28"/>
          <w:szCs w:val="28"/>
        </w:rPr>
        <w:t>1</w:t>
      </w:r>
      <w:r w:rsidRPr="0058128D">
        <w:rPr>
          <w:b/>
          <w:sz w:val="28"/>
          <w:szCs w:val="28"/>
        </w:rPr>
        <w:t>. Исчерпывающий перечень оснований для отказа в приеме</w:t>
      </w: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 w:rsidRPr="0058128D">
        <w:rPr>
          <w:b/>
          <w:sz w:val="28"/>
          <w:szCs w:val="28"/>
        </w:rPr>
        <w:t>документов, необходимых для предоставления муниципальной</w:t>
      </w:r>
    </w:p>
    <w:p w:rsidR="0058128D" w:rsidRPr="0058128D" w:rsidRDefault="0058128D" w:rsidP="0058128D">
      <w:pPr>
        <w:jc w:val="center"/>
        <w:rPr>
          <w:sz w:val="28"/>
          <w:szCs w:val="28"/>
        </w:rPr>
      </w:pPr>
      <w:r w:rsidRPr="0058128D">
        <w:rPr>
          <w:b/>
          <w:sz w:val="28"/>
          <w:szCs w:val="28"/>
        </w:rPr>
        <w:t>услуги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</w:p>
    <w:p w:rsidR="0058128D" w:rsidRPr="0058128D" w:rsidRDefault="0058128D" w:rsidP="005812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3C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8128D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федеральным законодательством не предусмотрено.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13C6">
        <w:rPr>
          <w:b/>
          <w:sz w:val="28"/>
          <w:szCs w:val="28"/>
        </w:rPr>
        <w:t>2</w:t>
      </w:r>
      <w:r w:rsidRPr="0058128D">
        <w:rPr>
          <w:b/>
          <w:sz w:val="28"/>
          <w:szCs w:val="28"/>
        </w:rPr>
        <w:t>. Исчерпывающий перечень оснований для приостановления</w:t>
      </w: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 w:rsidRPr="0058128D">
        <w:rPr>
          <w:b/>
          <w:sz w:val="28"/>
          <w:szCs w:val="28"/>
        </w:rPr>
        <w:lastRenderedPageBreak/>
        <w:t>предоставления муниципальной услуги или отказа</w:t>
      </w:r>
    </w:p>
    <w:p w:rsidR="0058128D" w:rsidRPr="0058128D" w:rsidRDefault="0058128D" w:rsidP="0058128D">
      <w:pPr>
        <w:jc w:val="center"/>
        <w:rPr>
          <w:b/>
          <w:sz w:val="28"/>
          <w:szCs w:val="28"/>
        </w:rPr>
      </w:pPr>
      <w:r w:rsidRPr="0058128D">
        <w:rPr>
          <w:b/>
          <w:sz w:val="28"/>
          <w:szCs w:val="28"/>
        </w:rPr>
        <w:t>в предоставлении муниципальной услуги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</w:p>
    <w:p w:rsidR="0058128D" w:rsidRPr="0058128D" w:rsidRDefault="0058128D" w:rsidP="005812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3C6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58128D">
        <w:rPr>
          <w:sz w:val="28"/>
          <w:szCs w:val="28"/>
        </w:rPr>
        <w:t>. Оснований для приостановления муниципальной услуги отсутствуют.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  <w:bookmarkStart w:id="1" w:name="P170"/>
      <w:bookmarkEnd w:id="1"/>
      <w:r>
        <w:rPr>
          <w:sz w:val="28"/>
          <w:szCs w:val="28"/>
        </w:rPr>
        <w:t>1</w:t>
      </w:r>
      <w:r w:rsidR="004413C6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58128D">
        <w:rPr>
          <w:sz w:val="28"/>
          <w:szCs w:val="28"/>
        </w:rPr>
        <w:t>. Основания для отказа в предоставлении муниципальной услуги: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  <w:r w:rsidRPr="0058128D">
        <w:rPr>
          <w:sz w:val="28"/>
          <w:szCs w:val="28"/>
        </w:rPr>
        <w:t>а)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  <w:r w:rsidRPr="0058128D">
        <w:rPr>
          <w:sz w:val="28"/>
          <w:szCs w:val="28"/>
        </w:rPr>
        <w:t>б)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8128D" w:rsidRPr="0058128D" w:rsidRDefault="0058128D" w:rsidP="0058128D">
      <w:pPr>
        <w:jc w:val="both"/>
        <w:rPr>
          <w:sz w:val="28"/>
          <w:szCs w:val="28"/>
        </w:rPr>
      </w:pPr>
      <w:r w:rsidRPr="0058128D">
        <w:rPr>
          <w:sz w:val="28"/>
          <w:szCs w:val="28"/>
        </w:rPr>
        <w:t>в)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821B7" w:rsidRPr="0058128D" w:rsidRDefault="00A821B7" w:rsidP="0058128D">
      <w:pPr>
        <w:jc w:val="both"/>
        <w:rPr>
          <w:sz w:val="28"/>
          <w:szCs w:val="28"/>
        </w:rPr>
      </w:pPr>
    </w:p>
    <w:p w:rsidR="00A821B7" w:rsidRPr="00A821B7" w:rsidRDefault="005812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3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 в соответствии со статьей 8 Закона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N 210-ФЗ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7D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с заявителя при предоставлении муниципальной услуги не взимается.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4</w:t>
      </w:r>
      <w:r w:rsidRPr="00A821B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7D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5</w:t>
      </w:r>
      <w:r w:rsidRPr="00A821B7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7D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7D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Регистрация заявления, направленного в электронной форме, в том числе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1B7" w:rsidRPr="00A821B7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осуществляется не позднее </w:t>
      </w:r>
      <w:r w:rsidR="00A821B7" w:rsidRPr="00A821B7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6</w:t>
      </w:r>
      <w:r w:rsidRPr="00A821B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инвалидов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F8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на </w:t>
      </w:r>
      <w:r w:rsidR="00F73683">
        <w:rPr>
          <w:rFonts w:ascii="Times New Roman" w:hAnsi="Times New Roman" w:cs="Times New Roman"/>
          <w:sz w:val="28"/>
          <w:szCs w:val="28"/>
        </w:rPr>
        <w:t>втором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этаже в здании Администрации,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proofErr w:type="gramStart"/>
      <w:r w:rsidR="00F67FB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6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F67FB6">
        <w:rPr>
          <w:rFonts w:ascii="Times New Roman" w:hAnsi="Times New Roman" w:cs="Times New Roman"/>
          <w:sz w:val="28"/>
          <w:szCs w:val="28"/>
        </w:rPr>
        <w:t>Турочак</w:t>
      </w:r>
      <w:r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F67FB6">
        <w:rPr>
          <w:rFonts w:ascii="Times New Roman" w:hAnsi="Times New Roman" w:cs="Times New Roman"/>
          <w:sz w:val="28"/>
          <w:szCs w:val="28"/>
        </w:rPr>
        <w:t>77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F67FB6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FB6">
        <w:rPr>
          <w:rFonts w:ascii="Times New Roman" w:hAnsi="Times New Roman" w:cs="Times New Roman"/>
          <w:sz w:val="28"/>
          <w:szCs w:val="28"/>
        </w:rPr>
        <w:t>213</w:t>
      </w:r>
      <w:r w:rsidR="00A821B7" w:rsidRPr="00A821B7">
        <w:rPr>
          <w:rFonts w:ascii="Times New Roman" w:hAnsi="Times New Roman" w:cs="Times New Roman"/>
          <w:sz w:val="28"/>
          <w:szCs w:val="28"/>
        </w:rPr>
        <w:t>. Центральный в</w:t>
      </w:r>
      <w:r>
        <w:rPr>
          <w:rFonts w:ascii="Times New Roman" w:hAnsi="Times New Roman" w:cs="Times New Roman"/>
          <w:sz w:val="28"/>
          <w:szCs w:val="28"/>
        </w:rPr>
        <w:t xml:space="preserve">ход здания оборудован вывеской 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67FB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6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Территория зданий Администрации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Здания Администрации имеют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821B7" w:rsidRPr="00A821B7" w:rsidRDefault="00F82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специалистами </w:t>
      </w:r>
      <w:r w:rsidR="00C70B18">
        <w:rPr>
          <w:rFonts w:ascii="Times New Roman" w:hAnsi="Times New Roman" w:cs="Times New Roman"/>
          <w:sz w:val="28"/>
          <w:szCs w:val="28"/>
        </w:rPr>
        <w:t>Администрации в кабинетах</w:t>
      </w:r>
      <w:r w:rsidR="00A821B7" w:rsidRPr="00A821B7">
        <w:rPr>
          <w:rFonts w:ascii="Times New Roman" w:hAnsi="Times New Roman" w:cs="Times New Roman"/>
          <w:sz w:val="28"/>
          <w:szCs w:val="28"/>
        </w:rPr>
        <w:t>, расположенных в здани</w:t>
      </w:r>
      <w:r w:rsidR="00F67FB6">
        <w:rPr>
          <w:rFonts w:ascii="Times New Roman" w:hAnsi="Times New Roman" w:cs="Times New Roman"/>
          <w:sz w:val="28"/>
          <w:szCs w:val="28"/>
        </w:rPr>
        <w:t>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C70B18">
        <w:rPr>
          <w:rFonts w:ascii="Times New Roman" w:hAnsi="Times New Roman" w:cs="Times New Roman"/>
          <w:sz w:val="28"/>
          <w:szCs w:val="28"/>
        </w:rPr>
        <w:t xml:space="preserve">пунктах 19.1. </w:t>
      </w:r>
      <w:r w:rsidR="00A821B7" w:rsidRPr="00A821B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C70B18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Pr="00A821B7">
        <w:rPr>
          <w:rFonts w:ascii="Times New Roman" w:hAnsi="Times New Roman" w:cs="Times New Roman"/>
          <w:sz w:val="28"/>
          <w:szCs w:val="28"/>
        </w:rPr>
        <w:t>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Рабочее место специалистов</w:t>
      </w:r>
      <w:r w:rsidR="00C70B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821B7">
        <w:rPr>
          <w:rFonts w:ascii="Times New Roman" w:hAnsi="Times New Roman" w:cs="Times New Roman"/>
          <w:sz w:val="28"/>
          <w:szCs w:val="28"/>
        </w:rPr>
        <w:t>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A821B7" w:rsidRPr="00A821B7" w:rsidRDefault="00C70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58128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7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 в АУ РА "МФЦ" (в том числе в полном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объеме), в любом территориальном подразделении органа,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 выбору Заявителя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(экстерриториальный принцип), посредством запроса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о предоставлении нескольких муниципальных услуг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многофункциональных центрах, предусмотренного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статьей 15.1 Закона N 210-ФЗ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58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7</w:t>
      </w:r>
      <w:r w:rsidR="00C70B18"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Основными показателями доступности муниципальной услуги являются: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на Портале</w:t>
      </w:r>
      <w:r w:rsidR="00C70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70B18"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C70B18"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0B18"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A821B7">
        <w:rPr>
          <w:rFonts w:ascii="Times New Roman" w:hAnsi="Times New Roman" w:cs="Times New Roman"/>
          <w:sz w:val="28"/>
          <w:szCs w:val="28"/>
        </w:rPr>
        <w:t>, в здании Администрации</w:t>
      </w:r>
      <w:r w:rsidR="00F67FB6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г) предоставление возможности подачи заявления о предоставлении </w:t>
      </w:r>
      <w:r w:rsidRPr="00A821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ж) допуск в здание Администрации сурдопереводчика и </w:t>
      </w:r>
      <w:proofErr w:type="spellStart"/>
      <w:r w:rsidRPr="00A82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821B7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з) допуск в здание Администрации собаки-проводника при наличии </w:t>
      </w:r>
      <w:hyperlink r:id="rId20" w:history="1">
        <w:r w:rsidRPr="00AA6967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821B7">
        <w:rPr>
          <w:rFonts w:ascii="Times New Roman" w:hAnsi="Times New Roman" w:cs="Times New Roman"/>
          <w:sz w:val="28"/>
          <w:szCs w:val="28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</w:t>
      </w:r>
      <w:r w:rsidR="00AA6967">
        <w:rPr>
          <w:rFonts w:ascii="Times New Roman" w:hAnsi="Times New Roman" w:cs="Times New Roman"/>
          <w:sz w:val="28"/>
          <w:szCs w:val="28"/>
        </w:rPr>
        <w:t>ции от 22 июня 2015 года N 386н;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Показателями качества оказания муниципальной услуги являются: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а) удовлетворенность Заявителей качеством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д) отсутствие очередей при приеме документов от Заявителей (их представителей);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A821B7" w:rsidRPr="00A821B7" w:rsidRDefault="0058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13C6">
        <w:rPr>
          <w:rFonts w:ascii="Times New Roman" w:hAnsi="Times New Roman" w:cs="Times New Roman"/>
          <w:sz w:val="28"/>
          <w:szCs w:val="28"/>
        </w:rPr>
        <w:t>7</w:t>
      </w:r>
      <w:r w:rsidR="00AA6967"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>. Взаимодействие Заявителя со специалистами Управления осуществляется при личном обращении Заявителя: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A821B7" w:rsidRPr="00A821B7" w:rsidRDefault="00581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13C6">
        <w:rPr>
          <w:rFonts w:ascii="Times New Roman" w:hAnsi="Times New Roman" w:cs="Times New Roman"/>
          <w:sz w:val="28"/>
          <w:szCs w:val="28"/>
        </w:rPr>
        <w:t>7</w:t>
      </w:r>
      <w:r w:rsidR="00AA6967"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АУ РА "МФЦ" осуществляется в соответствии с заключаемым с ним соглашением. В АУ РА "МФЦ"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предусмотрено.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АУ РА "МФЦ", предусмотренного </w:t>
      </w:r>
      <w:hyperlink r:id="rId21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Закона N 210-ФЗ, не предусмотрено.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4413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821B7" w:rsidRPr="00A821B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центрах и особенности предоставления муниципальной услуги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  <w:r w:rsidR="004413C6" w:rsidRPr="004413C6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</w:t>
      </w:r>
      <w:r>
        <w:rPr>
          <w:sz w:val="28"/>
          <w:szCs w:val="28"/>
        </w:rPr>
        <w:t xml:space="preserve">Портала </w:t>
      </w:r>
      <w:hyperlink r:id="rId22" w:history="1">
        <w:r w:rsidRPr="00FF64AB">
          <w:rPr>
            <w:rStyle w:val="a5"/>
            <w:sz w:val="28"/>
            <w:szCs w:val="28"/>
          </w:rPr>
          <w:t>http://</w:t>
        </w:r>
        <w:r w:rsidRPr="00FF64AB">
          <w:rPr>
            <w:rStyle w:val="a5"/>
            <w:sz w:val="28"/>
            <w:szCs w:val="28"/>
            <w:lang w:val="en-US"/>
          </w:rPr>
          <w:t>www</w:t>
        </w:r>
        <w:r w:rsidRPr="00FF64AB">
          <w:rPr>
            <w:rStyle w:val="a5"/>
            <w:sz w:val="28"/>
            <w:szCs w:val="28"/>
          </w:rPr>
          <w:t>.gosuslugi.ru</w:t>
        </w:r>
      </w:hyperlink>
      <w:r>
        <w:rPr>
          <w:sz w:val="28"/>
          <w:szCs w:val="28"/>
        </w:rPr>
        <w:t>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18.2</w:t>
      </w:r>
      <w:r w:rsidR="004413C6" w:rsidRPr="004413C6">
        <w:rPr>
          <w:sz w:val="28"/>
          <w:szCs w:val="28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="004413C6" w:rsidRPr="004413C6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</w:t>
      </w:r>
      <w:r>
        <w:rPr>
          <w:sz w:val="28"/>
          <w:szCs w:val="28"/>
        </w:rPr>
        <w:t xml:space="preserve">Портал </w:t>
      </w:r>
      <w:hyperlink r:id="rId23" w:history="1">
        <w:r w:rsidRPr="00FF64AB">
          <w:rPr>
            <w:rStyle w:val="a5"/>
            <w:sz w:val="28"/>
            <w:szCs w:val="28"/>
          </w:rPr>
          <w:t>http://</w:t>
        </w:r>
        <w:r w:rsidRPr="00FF64AB">
          <w:rPr>
            <w:rStyle w:val="a5"/>
            <w:sz w:val="28"/>
            <w:szCs w:val="28"/>
            <w:lang w:val="en-US"/>
          </w:rPr>
          <w:t>www</w:t>
        </w:r>
        <w:r w:rsidRPr="00FF64AB">
          <w:rPr>
            <w:rStyle w:val="a5"/>
            <w:sz w:val="28"/>
            <w:szCs w:val="28"/>
          </w:rPr>
          <w:t>.gosuslugi.ru</w:t>
        </w:r>
      </w:hyperlink>
      <w:r w:rsidR="004413C6" w:rsidRPr="004413C6">
        <w:rPr>
          <w:sz w:val="28"/>
          <w:szCs w:val="28"/>
        </w:rPr>
        <w:t>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18.4</w:t>
      </w:r>
      <w:r w:rsidR="004413C6" w:rsidRPr="004413C6">
        <w:rPr>
          <w:sz w:val="28"/>
          <w:szCs w:val="28"/>
        </w:rPr>
        <w:t xml:space="preserve">. При предоставлении муниципальной услуги в электронной форме с использованием </w:t>
      </w:r>
      <w:r>
        <w:rPr>
          <w:sz w:val="28"/>
          <w:szCs w:val="28"/>
        </w:rPr>
        <w:t xml:space="preserve">Портал </w:t>
      </w:r>
      <w:hyperlink r:id="rId24" w:history="1">
        <w:r w:rsidRPr="00FF64AB">
          <w:rPr>
            <w:rStyle w:val="a5"/>
            <w:sz w:val="28"/>
            <w:szCs w:val="28"/>
          </w:rPr>
          <w:t>http://</w:t>
        </w:r>
        <w:r w:rsidRPr="00FF64AB">
          <w:rPr>
            <w:rStyle w:val="a5"/>
            <w:sz w:val="28"/>
            <w:szCs w:val="28"/>
            <w:lang w:val="en-US"/>
          </w:rPr>
          <w:t>www</w:t>
        </w:r>
        <w:r w:rsidRPr="00FF64AB">
          <w:rPr>
            <w:rStyle w:val="a5"/>
            <w:sz w:val="28"/>
            <w:szCs w:val="28"/>
          </w:rPr>
          <w:t>.gosuslugi.ru</w:t>
        </w:r>
      </w:hyperlink>
      <w:r w:rsidR="004413C6" w:rsidRPr="004413C6">
        <w:rPr>
          <w:sz w:val="28"/>
          <w:szCs w:val="28"/>
        </w:rPr>
        <w:t xml:space="preserve"> могут осуществляться: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 xml:space="preserve">б)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5" w:history="1">
        <w:r w:rsidRPr="004413C6">
          <w:rPr>
            <w:rStyle w:val="a5"/>
            <w:sz w:val="28"/>
            <w:szCs w:val="28"/>
          </w:rPr>
          <w:t>пунктом 7.2 части 1 статьи 16</w:t>
        </w:r>
      </w:hyperlink>
      <w:r w:rsidRPr="004413C6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в) получение заявителем сведений о ходе выполнения запроса о предоставлении государственной или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 xml:space="preserve">г)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r:id="rId26" w:history="1">
        <w:r w:rsidRPr="004413C6">
          <w:rPr>
            <w:rStyle w:val="a5"/>
            <w:sz w:val="28"/>
            <w:szCs w:val="28"/>
          </w:rPr>
          <w:t>частью 1 статьи 1</w:t>
        </w:r>
      </w:hyperlink>
      <w:r w:rsidRPr="004413C6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е) иные действия, необходимые для предоставления муниципальной услуги.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18.5</w:t>
      </w:r>
      <w:r w:rsidR="004413C6" w:rsidRPr="004413C6">
        <w:rPr>
          <w:sz w:val="28"/>
          <w:szCs w:val="28"/>
        </w:rPr>
        <w:t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18.6</w:t>
      </w:r>
      <w:r w:rsidR="004413C6" w:rsidRPr="004413C6">
        <w:rPr>
          <w:sz w:val="28"/>
          <w:szCs w:val="28"/>
        </w:rPr>
        <w:t>. Исчерпывающий перечень оснований оставления запроса о предоставлении муниципальной услуги без рассмотрения: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</w:t>
      </w:r>
      <w:r w:rsidRPr="004413C6">
        <w:rPr>
          <w:sz w:val="28"/>
          <w:szCs w:val="28"/>
        </w:rPr>
        <w:lastRenderedPageBreak/>
        <w:t>муниципальную услугу, дает поручение исполнителю в 3-дневный срок сообщить заявителю о недопустимости злоупотребления правом;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t>18.7</w:t>
      </w:r>
      <w:r w:rsidR="004413C6" w:rsidRPr="004413C6">
        <w:rPr>
          <w:sz w:val="28"/>
          <w:szCs w:val="28"/>
        </w:rPr>
        <w:t>. В случае выявления опечаток и ошибок заявитель вправе обратиться в Администрацию с заявлением об исправлении допущенных опечаток. В заявлении об исправлении опечаток и ошибок в обязательном порядке указываются: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наименование администрации, в которую подается заявление об исправление опечаток;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вид, дата, номер выдачи (регистрации) документа, выданного в результате предоставления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в) 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г)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д) для физических лиц -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е) реквизиты документа(-</w:t>
      </w:r>
      <w:proofErr w:type="spellStart"/>
      <w:r w:rsidRPr="004413C6">
        <w:rPr>
          <w:sz w:val="28"/>
          <w:szCs w:val="28"/>
        </w:rPr>
        <w:t>ов</w:t>
      </w:r>
      <w:proofErr w:type="spellEnd"/>
      <w:r w:rsidRPr="004413C6">
        <w:rPr>
          <w:sz w:val="28"/>
          <w:szCs w:val="28"/>
        </w:rPr>
        <w:t>), обосновывающих доводы заявителя о наличии опечатки, а также содержащих правильные сведения.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представленные документы по составу и содержанию не соответствуют требованиям настоящего Административного регламента;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заявитель не является получателем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lastRenderedPageBreak/>
        <w:t>Отказ в приеме заявления об исправлении опечаток и ошибок по иным основаниям не допускается.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Основаниями для отказа в исправлении опечаток и ошибок являются: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 xml:space="preserve">б) документы, представленные </w:t>
      </w:r>
      <w:proofErr w:type="gramStart"/>
      <w:r w:rsidRPr="004413C6">
        <w:rPr>
          <w:sz w:val="28"/>
          <w:szCs w:val="28"/>
        </w:rPr>
        <w:t>заявителем</w:t>
      </w:r>
      <w:proofErr w:type="gramEnd"/>
      <w:r w:rsidRPr="004413C6">
        <w:rPr>
          <w:sz w:val="28"/>
          <w:szCs w:val="28"/>
        </w:rPr>
        <w:t xml:space="preserve">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Результатом исправления опечаток и ошибок является подготовленный в 2 экземплярах документ о предоставлении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При исправлении опечаток и ошибок не допускается: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изменение содержания документов, являющихся результатом предоставления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Документы, направляются заявителю по почте или вручаются лично.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18.8</w:t>
      </w:r>
      <w:r w:rsidR="004413C6" w:rsidRPr="004413C6">
        <w:rPr>
          <w:sz w:val="28"/>
          <w:szCs w:val="28"/>
        </w:rPr>
        <w:t>. В заявлении о выдаче дубликата документа, выданного по результатам предоставления муниципальной услуги указывается: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наименование администрации, в которую подается заявление об исправлении опечаток;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вид, дата, номер выдачи (регистрации) документа, выданного в результате предоставления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в) 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г)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д) для физических лиц -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представленные документы по составу и содержанию не соответствуют требованиям настоящего Административного регламента;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заявитель не является получателем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Результатом рассмотрения заявления о выдаче дубликата являются: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в случае отсутствия оснований для отказа в выдаче дубликата, принимает решение о выдаче дубликата документа;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При выдаче дубликата документа не допускается: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а) изменение содержания документов, являющихся результатом предоставления муниципальной услуги;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413C6" w:rsidRPr="004413C6" w:rsidRDefault="004413C6" w:rsidP="004413C6">
      <w:pPr>
        <w:jc w:val="both"/>
        <w:rPr>
          <w:sz w:val="28"/>
          <w:szCs w:val="28"/>
        </w:rPr>
      </w:pPr>
      <w:r w:rsidRPr="004413C6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4413C6" w:rsidRPr="004413C6" w:rsidRDefault="00E65E34" w:rsidP="004413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18.9</w:t>
      </w:r>
      <w:r w:rsidR="004413C6" w:rsidRPr="004413C6">
        <w:rPr>
          <w:sz w:val="28"/>
          <w:szCs w:val="28"/>
        </w:rPr>
        <w:t>. Муниципальная услуга предоставляется в "МФЦ". Иные требования для предоставления муниципальной услуги через "МФЦ" отсутствуют. Запись на прием в "МФЦ" для - подачи запроса возможна посредством официального сайта "МФЦ" (http://www.altai-mfc.ru/), по телефону единой справочной службы "МФЦ" - 8 (38844) 21004, в терминале электронной очереди в "МФЦ", лично при обращении в "МФЦ" у администратора зала.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5F4" w:rsidRPr="005442DC" w:rsidRDefault="002F25F4" w:rsidP="002F25F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442DC">
        <w:rPr>
          <w:rFonts w:ascii="Times New Roman" w:hAnsi="Times New Roman" w:cs="Times New Roman"/>
          <w:sz w:val="28"/>
          <w:szCs w:val="28"/>
        </w:rPr>
        <w:t>. Состав административных процедур</w:t>
      </w:r>
    </w:p>
    <w:p w:rsidR="002F25F4" w:rsidRPr="005442DC" w:rsidRDefault="002F25F4" w:rsidP="002F2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5F4" w:rsidRPr="005442DC" w:rsidRDefault="002F25F4" w:rsidP="002F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Pr="005442D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F25F4" w:rsidRPr="005442DC" w:rsidRDefault="002F25F4" w:rsidP="002F2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DC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 о предоставлении муниципальной услуги;</w:t>
      </w:r>
    </w:p>
    <w:p w:rsidR="002F25F4" w:rsidRPr="005442DC" w:rsidRDefault="002F25F4" w:rsidP="002F2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DC">
        <w:rPr>
          <w:rFonts w:ascii="Times New Roman" w:hAnsi="Times New Roman" w:cs="Times New Roman"/>
          <w:sz w:val="28"/>
          <w:szCs w:val="28"/>
        </w:rPr>
        <w:t>б) 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взаимодействия;</w:t>
      </w:r>
    </w:p>
    <w:p w:rsidR="002F25F4" w:rsidRPr="005442DC" w:rsidRDefault="002F25F4" w:rsidP="002F25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DC">
        <w:rPr>
          <w:rFonts w:ascii="Times New Roman" w:hAnsi="Times New Roman" w:cs="Times New Roman"/>
          <w:sz w:val="28"/>
          <w:szCs w:val="28"/>
        </w:rPr>
        <w:t>в) принятие решения о предоставлении земельного участка либо мотивированный отказ в таком предоставлении.</w:t>
      </w:r>
    </w:p>
    <w:p w:rsidR="002F25F4" w:rsidRPr="00A821B7" w:rsidRDefault="002F2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2F25F4" w:rsidP="009E0A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9E0A55" w:rsidRPr="009E0A55">
        <w:rPr>
          <w:rFonts w:ascii="Times New Roman" w:hAnsi="Times New Roman" w:cs="Times New Roman"/>
          <w:sz w:val="28"/>
          <w:szCs w:val="28"/>
        </w:rPr>
        <w:t>ходатайств</w:t>
      </w:r>
      <w:r w:rsidR="009E0A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</w:t>
      </w:r>
      <w:r w:rsidR="001B09EC">
        <w:rPr>
          <w:rFonts w:ascii="Times New Roman" w:hAnsi="Times New Roman" w:cs="Times New Roman"/>
          <w:sz w:val="28"/>
          <w:szCs w:val="28"/>
        </w:rPr>
        <w:t xml:space="preserve"> документов, их передача на рассмотрение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A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(его представителя)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с </w:t>
      </w:r>
      <w:r w:rsidR="009E0A55">
        <w:rPr>
          <w:rFonts w:ascii="Times New Roman" w:hAnsi="Times New Roman" w:cs="Times New Roman"/>
          <w:sz w:val="28"/>
          <w:szCs w:val="28"/>
        </w:rPr>
        <w:t>ходатайством</w:t>
      </w:r>
      <w:r w:rsidR="001B09EC">
        <w:rPr>
          <w:rFonts w:ascii="Times New Roman" w:hAnsi="Times New Roman" w:cs="Times New Roman"/>
          <w:sz w:val="28"/>
          <w:szCs w:val="28"/>
        </w:rPr>
        <w:t xml:space="preserve">. 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Заявитель (его представитель) может представить </w:t>
      </w:r>
      <w:r w:rsidR="009E0A55">
        <w:rPr>
          <w:rFonts w:ascii="Times New Roman" w:hAnsi="Times New Roman" w:cs="Times New Roman"/>
          <w:sz w:val="28"/>
          <w:szCs w:val="28"/>
        </w:rPr>
        <w:t>ходатайство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и документы, следующими способами: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а) лично 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б) направить по почте;</w:t>
      </w:r>
    </w:p>
    <w:p w:rsid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в)</w:t>
      </w:r>
      <w:r w:rsidR="00AA6967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почту;</w:t>
      </w:r>
    </w:p>
    <w:p w:rsidR="00AA696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Портал </w:t>
      </w:r>
      <w:hyperlink r:id="rId27" w:history="1">
        <w:r w:rsidRPr="00FF64A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FF64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64AB">
          <w:rPr>
            <w:rStyle w:val="a5"/>
            <w:rFonts w:ascii="Times New Roman" w:hAnsi="Times New Roman" w:cs="Times New Roman"/>
            <w:sz w:val="28"/>
            <w:szCs w:val="28"/>
          </w:rPr>
          <w:t>.gosuslugi.ru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Выполнение данной административной процедуры осуществляется должностным лицом </w:t>
      </w:r>
      <w:r w:rsidR="009E0A55"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либо при направлении </w:t>
      </w:r>
      <w:r w:rsidR="009E0A55">
        <w:rPr>
          <w:rFonts w:ascii="Times New Roman" w:hAnsi="Times New Roman" w:cs="Times New Roman"/>
          <w:sz w:val="28"/>
          <w:szCs w:val="28"/>
        </w:rPr>
        <w:lastRenderedPageBreak/>
        <w:t>ходатайства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почтой должностное лицо </w:t>
      </w:r>
      <w:r w:rsidR="009E0A55"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при приеме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="00A821B7" w:rsidRPr="00A821B7">
        <w:rPr>
          <w:rFonts w:ascii="Times New Roman" w:hAnsi="Times New Roman" w:cs="Times New Roman"/>
          <w:sz w:val="28"/>
          <w:szCs w:val="28"/>
        </w:rPr>
        <w:t>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>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на личном приеме или направлении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 xml:space="preserve"> почтой Заявитель дает согласие на обработку своих персональных данных в соответствии с требованиями Федерального </w:t>
      </w:r>
      <w:hyperlink r:id="rId28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приеме и регистрации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и полномочий Заявителя (его представителя).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821B7" w:rsidRPr="00A821B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а) при предоставлении Заявителем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 xml:space="preserve"> лично (направления документов почтой) - прием, регистрация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действий административной процедуры - не более 15 минут с момента подачи в </w:t>
      </w:r>
      <w:r w:rsidR="009E0A55">
        <w:rPr>
          <w:rFonts w:ascii="Times New Roman" w:hAnsi="Times New Roman" w:cs="Times New Roman"/>
          <w:sz w:val="28"/>
          <w:szCs w:val="28"/>
        </w:rPr>
        <w:t>Администрацию</w:t>
      </w:r>
      <w:r w:rsidRPr="00A821B7">
        <w:rPr>
          <w:rFonts w:ascii="Times New Roman" w:hAnsi="Times New Roman" w:cs="Times New Roman"/>
          <w:sz w:val="28"/>
          <w:szCs w:val="28"/>
        </w:rPr>
        <w:t xml:space="preserve"> </w:t>
      </w:r>
      <w:r w:rsidR="009E0A55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>;</w:t>
      </w:r>
    </w:p>
    <w:p w:rsidR="009E0A55" w:rsidRDefault="00AA6967" w:rsidP="00C35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9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821B7" w:rsidRPr="00A821B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C3564B" w:rsidRDefault="00C3564B" w:rsidP="00C35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A55" w:rsidRPr="009E0A55" w:rsidRDefault="001B09EC" w:rsidP="009E0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E0A55" w:rsidRPr="009E0A55">
        <w:rPr>
          <w:b/>
          <w:sz w:val="28"/>
          <w:szCs w:val="28"/>
        </w:rPr>
        <w:t>. Рассмотрение ходатайства о предоставлении</w:t>
      </w:r>
    </w:p>
    <w:p w:rsidR="009E0A55" w:rsidRPr="009E0A55" w:rsidRDefault="009E0A55" w:rsidP="009E0A55">
      <w:pPr>
        <w:jc w:val="center"/>
        <w:rPr>
          <w:b/>
          <w:sz w:val="28"/>
          <w:szCs w:val="28"/>
        </w:rPr>
      </w:pPr>
      <w:r w:rsidRPr="009E0A55">
        <w:rPr>
          <w:b/>
          <w:sz w:val="28"/>
          <w:szCs w:val="28"/>
        </w:rPr>
        <w:t>муниципальной услуги и документов, запрос необходимых</w:t>
      </w:r>
    </w:p>
    <w:p w:rsidR="009E0A55" w:rsidRPr="009E0A55" w:rsidRDefault="009E0A55" w:rsidP="009E0A55">
      <w:pPr>
        <w:jc w:val="center"/>
        <w:rPr>
          <w:b/>
          <w:sz w:val="28"/>
          <w:szCs w:val="28"/>
        </w:rPr>
      </w:pPr>
      <w:r w:rsidRPr="009E0A55">
        <w:rPr>
          <w:b/>
          <w:sz w:val="28"/>
          <w:szCs w:val="28"/>
        </w:rPr>
        <w:t>документов в уполномоченных государственных органах</w:t>
      </w:r>
    </w:p>
    <w:p w:rsidR="009E0A55" w:rsidRPr="009E0A55" w:rsidRDefault="009E0A55" w:rsidP="009E0A55">
      <w:pPr>
        <w:jc w:val="center"/>
        <w:rPr>
          <w:b/>
          <w:sz w:val="28"/>
          <w:szCs w:val="28"/>
        </w:rPr>
      </w:pPr>
      <w:r w:rsidRPr="009E0A55">
        <w:rPr>
          <w:b/>
          <w:sz w:val="28"/>
          <w:szCs w:val="28"/>
        </w:rPr>
        <w:t>в порядке межведомственного взаимодействия</w:t>
      </w:r>
    </w:p>
    <w:p w:rsidR="009E0A55" w:rsidRPr="009E0A55" w:rsidRDefault="009E0A55" w:rsidP="009E0A55">
      <w:pPr>
        <w:rPr>
          <w:sz w:val="28"/>
          <w:szCs w:val="28"/>
        </w:rPr>
      </w:pPr>
    </w:p>
    <w:p w:rsidR="009E0A55" w:rsidRPr="009E0A55" w:rsidRDefault="009E0A55" w:rsidP="009E0A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64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E0A55">
        <w:rPr>
          <w:sz w:val="28"/>
          <w:szCs w:val="28"/>
        </w:rPr>
        <w:t xml:space="preserve">. Специалист Отдела, ответственного за предоставление муниципальной услуги рассматривает ходатайство о предоставлении муниципальной услуги и документы, и, в случае наличия оснований, предусмотренных </w:t>
      </w:r>
      <w:hyperlink w:anchor="P170" w:history="1">
        <w:r w:rsidRPr="009E0A55">
          <w:rPr>
            <w:rStyle w:val="a5"/>
            <w:sz w:val="28"/>
            <w:szCs w:val="28"/>
          </w:rPr>
          <w:t xml:space="preserve">пунктом </w:t>
        </w:r>
      </w:hyperlink>
      <w:r w:rsidR="00B12A82">
        <w:rPr>
          <w:sz w:val="28"/>
          <w:szCs w:val="28"/>
        </w:rPr>
        <w:t>1</w:t>
      </w:r>
      <w:r w:rsidR="00C3564B">
        <w:rPr>
          <w:sz w:val="28"/>
          <w:szCs w:val="28"/>
        </w:rPr>
        <w:t>2</w:t>
      </w:r>
      <w:r w:rsidRPr="009E0A55">
        <w:rPr>
          <w:sz w:val="28"/>
          <w:szCs w:val="28"/>
        </w:rPr>
        <w:t xml:space="preserve"> настоящего Административного регламента, в течение 14 дней со дня регистрации ходатайства о предоставлении муниципальной услуги осуществляет подготовку проекта письма Администрации о возврате этого ходатайства заявителю, с указанием причины возврата и обеспечивает его </w:t>
      </w:r>
      <w:r w:rsidRPr="009E0A55">
        <w:rPr>
          <w:sz w:val="28"/>
          <w:szCs w:val="28"/>
        </w:rPr>
        <w:lastRenderedPageBreak/>
        <w:t>визирование в установленном порядке для последующего подписания Главой муниципального образования.</w:t>
      </w:r>
    </w:p>
    <w:p w:rsidR="009E0A55" w:rsidRPr="009E0A55" w:rsidRDefault="00B12A82" w:rsidP="009E0A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64B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9E0A55" w:rsidRPr="009E0A55">
        <w:rPr>
          <w:sz w:val="28"/>
          <w:szCs w:val="28"/>
        </w:rPr>
        <w:t>. Представленные документы должны соответствовать следующим требованиям:</w:t>
      </w:r>
    </w:p>
    <w:p w:rsidR="009E0A55" w:rsidRPr="009E0A55" w:rsidRDefault="009E0A55" w:rsidP="009E0A55">
      <w:pPr>
        <w:jc w:val="both"/>
        <w:rPr>
          <w:sz w:val="28"/>
          <w:szCs w:val="28"/>
        </w:rPr>
      </w:pPr>
      <w:r w:rsidRPr="009E0A55">
        <w:rPr>
          <w:sz w:val="28"/>
          <w:szCs w:val="28"/>
        </w:rPr>
        <w:t>а) текст документа написан разборчиво от руки или при помощи средств электронно-вычислительной техники;</w:t>
      </w:r>
    </w:p>
    <w:p w:rsidR="009E0A55" w:rsidRPr="009E0A55" w:rsidRDefault="009E0A55" w:rsidP="009E0A55">
      <w:pPr>
        <w:jc w:val="both"/>
        <w:rPr>
          <w:sz w:val="28"/>
          <w:szCs w:val="28"/>
        </w:rPr>
      </w:pPr>
      <w:r w:rsidRPr="009E0A55">
        <w:rPr>
          <w:sz w:val="28"/>
          <w:szCs w:val="28"/>
        </w:rP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9E0A55" w:rsidRPr="009E0A55" w:rsidRDefault="009E0A55" w:rsidP="009E0A55">
      <w:pPr>
        <w:jc w:val="both"/>
        <w:rPr>
          <w:sz w:val="28"/>
          <w:szCs w:val="28"/>
        </w:rPr>
      </w:pPr>
      <w:r w:rsidRPr="009E0A55">
        <w:rPr>
          <w:sz w:val="28"/>
          <w:szCs w:val="28"/>
        </w:rPr>
        <w:t>в) в документах отсутствуют неоговоренные исправления;</w:t>
      </w:r>
    </w:p>
    <w:p w:rsidR="009E0A55" w:rsidRPr="009E0A55" w:rsidRDefault="009E0A55" w:rsidP="009E0A55">
      <w:pPr>
        <w:jc w:val="both"/>
        <w:rPr>
          <w:sz w:val="28"/>
          <w:szCs w:val="28"/>
        </w:rPr>
      </w:pPr>
      <w:r w:rsidRPr="009E0A55">
        <w:rPr>
          <w:sz w:val="28"/>
          <w:szCs w:val="28"/>
        </w:rPr>
        <w:t>г) документы не исполнены карандашом.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 w:rsidRPr="00A821B7">
        <w:rPr>
          <w:rFonts w:ascii="Times New Roman" w:hAnsi="Times New Roman" w:cs="Times New Roman"/>
          <w:sz w:val="28"/>
          <w:szCs w:val="28"/>
        </w:rPr>
        <w:t>. Получение Заявителем сведений о ходе выполнения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A6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сведений о ходе исполнения муниципальной услуги по телефону или посредством личного посещения в дни и часы работы </w:t>
      </w:r>
      <w:r w:rsidR="00B12A82"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>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>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Для получения сведений о ходе предоставления муниципальной услуги Заявителем указываются (называются) дата и (или) регистрационный номер </w:t>
      </w:r>
      <w:r w:rsidR="00B12A82">
        <w:rPr>
          <w:rFonts w:ascii="Times New Roman" w:hAnsi="Times New Roman" w:cs="Times New Roman"/>
          <w:sz w:val="28"/>
          <w:szCs w:val="28"/>
        </w:rPr>
        <w:t>ходатайства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</w:t>
      </w:r>
      <w:r w:rsidR="00B12A82">
        <w:rPr>
          <w:rFonts w:ascii="Times New Roman" w:hAnsi="Times New Roman" w:cs="Times New Roman"/>
          <w:sz w:val="28"/>
          <w:szCs w:val="28"/>
        </w:rPr>
        <w:t>ходатайство</w:t>
      </w:r>
      <w:r w:rsidR="00A821B7"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направляется: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</w:t>
      </w:r>
      <w:r w:rsidR="00B12A82">
        <w:rPr>
          <w:rFonts w:ascii="Times New Roman" w:hAnsi="Times New Roman" w:cs="Times New Roman"/>
          <w:sz w:val="28"/>
          <w:szCs w:val="28"/>
        </w:rPr>
        <w:t>ходатайства</w:t>
      </w:r>
      <w:r w:rsidRPr="00A821B7">
        <w:rPr>
          <w:rFonts w:ascii="Times New Roman" w:hAnsi="Times New Roman" w:cs="Times New Roman"/>
          <w:sz w:val="28"/>
          <w:szCs w:val="28"/>
        </w:rPr>
        <w:t>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сведений о ходе предоставления муниципальной услуги является подтверждение личности и </w:t>
      </w:r>
      <w:r w:rsidR="00A821B7" w:rsidRPr="00A821B7">
        <w:rPr>
          <w:rFonts w:ascii="Times New Roman" w:hAnsi="Times New Roman" w:cs="Times New Roman"/>
          <w:sz w:val="28"/>
          <w:szCs w:val="28"/>
        </w:rPr>
        <w:lastRenderedPageBreak/>
        <w:t>полномочий Заявителя (его представителя).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821B7" w:rsidRPr="00A821B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A821B7" w:rsidRPr="00A821B7" w:rsidRDefault="00AA69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="00A821B7" w:rsidRPr="00A821B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3</w:t>
      </w:r>
      <w:r w:rsidRPr="00A821B7">
        <w:rPr>
          <w:rFonts w:ascii="Times New Roman" w:hAnsi="Times New Roman" w:cs="Times New Roman"/>
          <w:sz w:val="28"/>
          <w:szCs w:val="28"/>
        </w:rPr>
        <w:t>. Получение Заявителем результата предоставления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A82" w:rsidRPr="00B12A82" w:rsidRDefault="00B12A82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B12A82">
        <w:rPr>
          <w:sz w:val="28"/>
          <w:szCs w:val="28"/>
        </w:rPr>
        <w:t>. Основанием для начала административной процедуры является получение специалистом Отдела Администрации, полного пакета документов.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12A82">
        <w:rPr>
          <w:sz w:val="28"/>
          <w:szCs w:val="28"/>
        </w:rPr>
        <w:t>. Специалист Отдела проверяет документы на наличие оснований для отказа.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B12A82">
        <w:rPr>
          <w:sz w:val="28"/>
          <w:szCs w:val="28"/>
        </w:rPr>
        <w:t xml:space="preserve">. При установлении Администрации отсутствия всех оснований для отказа в предоставлении муниципальной услуги, указанных в </w:t>
      </w:r>
      <w:hyperlink w:anchor="P170" w:history="1">
        <w:r w:rsidRPr="00B12A82">
          <w:rPr>
            <w:rStyle w:val="a5"/>
            <w:sz w:val="28"/>
            <w:szCs w:val="28"/>
          </w:rPr>
          <w:t>пункте 1</w:t>
        </w:r>
      </w:hyperlink>
      <w:r w:rsidR="00913D8D">
        <w:rPr>
          <w:sz w:val="28"/>
          <w:szCs w:val="28"/>
        </w:rPr>
        <w:t xml:space="preserve">2 </w:t>
      </w:r>
      <w:r w:rsidRPr="00B12A82">
        <w:rPr>
          <w:sz w:val="28"/>
          <w:szCs w:val="28"/>
        </w:rPr>
        <w:t>настоящего Административного регламента, специалист Отдела Администрации подготавливает проект акта о переводе земель или земельных участков.</w:t>
      </w:r>
    </w:p>
    <w:p w:rsidR="00B12A82" w:rsidRPr="00B12A82" w:rsidRDefault="00AB613A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B12A82" w:rsidRPr="00B12A82">
        <w:rPr>
          <w:sz w:val="28"/>
          <w:szCs w:val="28"/>
        </w:rPr>
        <w:t xml:space="preserve">. При установлении наличия хотя бы одного из оснований для отказа в предоставлении муниципальной услуги, указанных в </w:t>
      </w:r>
      <w:hyperlink w:anchor="P170" w:history="1">
        <w:r w:rsidR="00B12A82" w:rsidRPr="00B12A82">
          <w:rPr>
            <w:rStyle w:val="a5"/>
            <w:sz w:val="28"/>
            <w:szCs w:val="28"/>
          </w:rPr>
          <w:t>пункте 1</w:t>
        </w:r>
      </w:hyperlink>
      <w:r w:rsidR="00D266F5">
        <w:rPr>
          <w:sz w:val="28"/>
          <w:szCs w:val="28"/>
        </w:rPr>
        <w:t>2</w:t>
      </w:r>
      <w:r w:rsidR="00B12A82" w:rsidRPr="00B12A82">
        <w:rPr>
          <w:sz w:val="28"/>
          <w:szCs w:val="28"/>
        </w:rPr>
        <w:t xml:space="preserve"> настоящего Административного регламента, специалист Отдела Администрации в течение </w:t>
      </w:r>
      <w:r>
        <w:rPr>
          <w:sz w:val="28"/>
          <w:szCs w:val="28"/>
        </w:rPr>
        <w:t xml:space="preserve">14 дней </w:t>
      </w:r>
      <w:r w:rsidR="00B12A82" w:rsidRPr="00B12A82">
        <w:rPr>
          <w:sz w:val="28"/>
          <w:szCs w:val="28"/>
        </w:rPr>
        <w:t>подготавливает проект об отказе в переводе земель или земельных участков.</w:t>
      </w:r>
    </w:p>
    <w:p w:rsidR="00B12A82" w:rsidRPr="00B12A82" w:rsidRDefault="00AB613A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B12A82" w:rsidRPr="00B12A82">
        <w:rPr>
          <w:sz w:val="28"/>
          <w:szCs w:val="28"/>
        </w:rPr>
        <w:t>. Акт о переводе земель или земельных участков должен содержать следующие сведения: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 w:rsidRPr="00B12A82">
        <w:rPr>
          <w:sz w:val="28"/>
          <w:szCs w:val="28"/>
        </w:rPr>
        <w:t>а) основания изменения категории земель;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 w:rsidRPr="00B12A82">
        <w:rPr>
          <w:sz w:val="28"/>
          <w:szCs w:val="28"/>
        </w:rPr>
        <w:t>б) границы и описание местоположения земель, для земельных участков также их площадь и кадастровые номера;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 w:rsidRPr="00B12A82">
        <w:rPr>
          <w:sz w:val="28"/>
          <w:szCs w:val="28"/>
        </w:rPr>
        <w:t>в) категория земель, перевод из которой осуществляется;</w:t>
      </w:r>
    </w:p>
    <w:p w:rsidR="00B12A82" w:rsidRPr="00B12A82" w:rsidRDefault="00B12A82" w:rsidP="00B12A82">
      <w:pPr>
        <w:jc w:val="both"/>
        <w:rPr>
          <w:sz w:val="28"/>
          <w:szCs w:val="28"/>
        </w:rPr>
      </w:pPr>
      <w:r w:rsidRPr="00B12A82">
        <w:rPr>
          <w:sz w:val="28"/>
          <w:szCs w:val="28"/>
        </w:rPr>
        <w:t>г) категория земель, перевод в которую осуществляется.</w:t>
      </w:r>
    </w:p>
    <w:p w:rsidR="00B12A82" w:rsidRPr="00B12A82" w:rsidRDefault="00AB613A" w:rsidP="00B12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6F5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B12A82" w:rsidRPr="00B12A82">
        <w:rPr>
          <w:sz w:val="28"/>
          <w:szCs w:val="28"/>
        </w:rPr>
        <w:t>. Акт о переводе земель или земельных участков не может быть принят на определенный срок.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4</w:t>
      </w:r>
      <w:r w:rsidRPr="00A821B7">
        <w:rPr>
          <w:rFonts w:ascii="Times New Roman" w:hAnsi="Times New Roman" w:cs="Times New Roman"/>
          <w:sz w:val="28"/>
          <w:szCs w:val="28"/>
        </w:rPr>
        <w:t>. Порядок выполнения административных процедур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</w:p>
    <w:p w:rsidR="00A821B7" w:rsidRPr="00A821B7" w:rsidRDefault="00AA6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Портала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D266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A6967">
        <w:rPr>
          <w:rFonts w:ascii="Times New Roman" w:hAnsi="Times New Roman" w:cs="Times New Roman"/>
          <w:sz w:val="28"/>
          <w:szCs w:val="28"/>
        </w:rPr>
        <w:t>П</w:t>
      </w:r>
      <w:r w:rsidR="00A821B7" w:rsidRPr="00A821B7">
        <w:rPr>
          <w:rFonts w:ascii="Times New Roman" w:hAnsi="Times New Roman" w:cs="Times New Roman"/>
          <w:sz w:val="28"/>
          <w:szCs w:val="28"/>
        </w:rPr>
        <w:t>ортала Заявителю обеспечивается: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а) получение информации о порядке и сроках предоставления </w:t>
      </w:r>
      <w:r w:rsidRPr="00A821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D266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документах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D2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9"/>
      <w:bookmarkEnd w:id="3"/>
      <w:r>
        <w:rPr>
          <w:rFonts w:ascii="Times New Roman" w:hAnsi="Times New Roman" w:cs="Times New Roman"/>
          <w:sz w:val="28"/>
          <w:szCs w:val="28"/>
        </w:rPr>
        <w:t>25</w:t>
      </w:r>
      <w:r w:rsidR="00406D83"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обращение Заявителя в </w:t>
      </w:r>
      <w:r w:rsidR="00406D83">
        <w:rPr>
          <w:rFonts w:ascii="Times New Roman" w:hAnsi="Times New Roman" w:cs="Times New Roman"/>
          <w:sz w:val="28"/>
          <w:szCs w:val="28"/>
        </w:rPr>
        <w:t>Администрацию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ошибок, поступившее в </w:t>
      </w:r>
      <w:r w:rsidR="00406D83">
        <w:rPr>
          <w:rFonts w:ascii="Times New Roman" w:hAnsi="Times New Roman" w:cs="Times New Roman"/>
          <w:sz w:val="28"/>
          <w:szCs w:val="28"/>
        </w:rPr>
        <w:t>Администрацию</w:t>
      </w:r>
      <w:r w:rsidRPr="00A821B7">
        <w:rPr>
          <w:rFonts w:ascii="Times New Roman" w:hAnsi="Times New Roman" w:cs="Times New Roman"/>
          <w:sz w:val="28"/>
          <w:szCs w:val="28"/>
        </w:rPr>
        <w:t>, подлежит регистрации в течение одного рабочего дня с момента его поступления.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406D83">
        <w:rPr>
          <w:rFonts w:ascii="Times New Roman" w:hAnsi="Times New Roman" w:cs="Times New Roman"/>
          <w:sz w:val="28"/>
          <w:szCs w:val="28"/>
        </w:rPr>
        <w:t>Администрации</w:t>
      </w:r>
      <w:r w:rsidRPr="00A821B7">
        <w:rPr>
          <w:rFonts w:ascii="Times New Roman" w:hAnsi="Times New Roman" w:cs="Times New Roman"/>
          <w:sz w:val="28"/>
          <w:szCs w:val="28"/>
        </w:rPr>
        <w:t xml:space="preserve">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A821B7" w:rsidRPr="00406D83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в документах, указанных в </w:t>
      </w:r>
      <w:hyperlink w:anchor="P389" w:history="1">
        <w:r w:rsidRPr="00406D8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06D83">
        <w:rPr>
          <w:rFonts w:ascii="Times New Roman" w:hAnsi="Times New Roman" w:cs="Times New Roman"/>
          <w:sz w:val="28"/>
          <w:szCs w:val="28"/>
        </w:rPr>
        <w:t xml:space="preserve"> настоящего пункта, опечаток и (или) ошибок.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history="1">
        <w:r w:rsidRPr="00406D8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настоящего пункта, специалист </w:t>
      </w:r>
      <w:r w:rsidR="00406D83">
        <w:rPr>
          <w:rFonts w:ascii="Times New Roman" w:hAnsi="Times New Roman" w:cs="Times New Roman"/>
          <w:sz w:val="28"/>
          <w:szCs w:val="28"/>
        </w:rPr>
        <w:t>Администрации</w:t>
      </w:r>
      <w:r w:rsidRPr="00A821B7">
        <w:rPr>
          <w:rFonts w:ascii="Times New Roman" w:hAnsi="Times New Roman" w:cs="Times New Roman"/>
          <w:sz w:val="28"/>
          <w:szCs w:val="28"/>
        </w:rPr>
        <w:t xml:space="preserve">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 w:rsidR="00406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21B7">
        <w:rPr>
          <w:rFonts w:ascii="Times New Roman" w:hAnsi="Times New Roman" w:cs="Times New Roman"/>
          <w:sz w:val="28"/>
          <w:szCs w:val="28"/>
        </w:rPr>
        <w:t>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 w:rsidRPr="00A821B7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органа,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положений регламента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40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проверок соблюдения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>. Управление осуществляет контроль полноты и качества предоставления муниципальной услуги.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821B7" w:rsidRPr="00A821B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Проверка может проводиться по конкретному заявлению.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2</w:t>
      </w:r>
      <w:r w:rsidR="00D266F5">
        <w:rPr>
          <w:rFonts w:ascii="Times New Roman" w:hAnsi="Times New Roman" w:cs="Times New Roman"/>
          <w:sz w:val="28"/>
          <w:szCs w:val="28"/>
        </w:rPr>
        <w:t>7</w:t>
      </w:r>
      <w:r w:rsidRPr="00A821B7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порядок и формы контроля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40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821B7" w:rsidRPr="00A821B7" w:rsidRDefault="00406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E12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821B7" w:rsidRPr="00A821B7">
        <w:rPr>
          <w:rFonts w:ascii="Times New Roman" w:hAnsi="Times New Roman" w:cs="Times New Roman"/>
          <w:sz w:val="28"/>
          <w:szCs w:val="28"/>
        </w:rPr>
        <w:t>. Ответственность должностного органа, предоставляющего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E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6D83"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соблюдения положений Регламента виновные должностные лица </w:t>
      </w:r>
      <w:r w:rsidR="00406D83"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821B7" w:rsidRPr="00A821B7" w:rsidRDefault="00EE1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6D83">
        <w:rPr>
          <w:rFonts w:ascii="Times New Roman" w:hAnsi="Times New Roman" w:cs="Times New Roman"/>
          <w:sz w:val="28"/>
          <w:szCs w:val="28"/>
        </w:rPr>
        <w:t>.2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406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21B7" w:rsidRPr="00A821B7">
        <w:rPr>
          <w:rFonts w:ascii="Times New Roman" w:hAnsi="Times New Roman" w:cs="Times New Roman"/>
          <w:sz w:val="28"/>
          <w:szCs w:val="28"/>
        </w:rPr>
        <w:t>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E12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821B7" w:rsidRPr="00A821B7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E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406D83"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06D83"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406D83">
        <w:rPr>
          <w:rFonts w:ascii="Times New Roman" w:hAnsi="Times New Roman" w:cs="Times New Roman"/>
          <w:sz w:val="28"/>
          <w:szCs w:val="28"/>
        </w:rPr>
        <w:t>Администрацию</w:t>
      </w:r>
      <w:r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многофункционального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центра, организаций, указанных в части 1.1 статьи 16 Закона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N 210-ФЗ, а также их должностных лиц, муниципальных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EE12C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821B7" w:rsidRPr="00A821B7">
        <w:rPr>
          <w:rFonts w:ascii="Times New Roman" w:hAnsi="Times New Roman" w:cs="Times New Roman"/>
          <w:sz w:val="28"/>
          <w:szCs w:val="28"/>
        </w:rPr>
        <w:t>. Информация для заинтересованных лиц об их праве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40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2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действий (бездействия) и (или) решений, принятых (осуществленных)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, организациями, указанными в </w:t>
      </w:r>
      <w:hyperlink r:id="rId29" w:history="1">
        <w:r w:rsidR="00A821B7" w:rsidRPr="00A821B7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Закона N 210-ФЗ,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13D8D">
        <w:rPr>
          <w:rFonts w:ascii="Times New Roman" w:hAnsi="Times New Roman" w:cs="Times New Roman"/>
          <w:sz w:val="28"/>
          <w:szCs w:val="28"/>
        </w:rPr>
        <w:t xml:space="preserve"> 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и организаций, указанных в </w:t>
      </w:r>
      <w:hyperlink r:id="rId30" w:history="1">
        <w:r w:rsidR="00A821B7" w:rsidRPr="00A821B7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Закона N 210-ФЗ, в порядке, предусмотренном </w:t>
      </w:r>
      <w:hyperlink r:id="rId31" w:history="1">
        <w:r w:rsidR="00A821B7" w:rsidRPr="00A821B7">
          <w:rPr>
            <w:rFonts w:ascii="Times New Roman" w:hAnsi="Times New Roman" w:cs="Times New Roman"/>
            <w:color w:val="0000FF"/>
            <w:sz w:val="28"/>
            <w:szCs w:val="28"/>
          </w:rPr>
          <w:t>главой 2.1</w:t>
        </w:r>
      </w:hyperlink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3</w:t>
      </w:r>
      <w:r w:rsidR="00EE12C3">
        <w:rPr>
          <w:rFonts w:ascii="Times New Roman" w:hAnsi="Times New Roman" w:cs="Times New Roman"/>
          <w:sz w:val="28"/>
          <w:szCs w:val="28"/>
        </w:rPr>
        <w:t>1</w:t>
      </w:r>
      <w:r w:rsidRPr="00A821B7">
        <w:rPr>
          <w:rFonts w:ascii="Times New Roman" w:hAnsi="Times New Roman" w:cs="Times New Roman"/>
          <w:sz w:val="28"/>
          <w:szCs w:val="28"/>
        </w:rPr>
        <w:t>. Органы местного самоуправления, организации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lastRenderedPageBreak/>
        <w:t>и уполномоченные на рассмотрение жалобы лица, которым может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порядке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40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земельных отношений </w:t>
      </w:r>
      <w:r w:rsidR="00A821B7" w:rsidRPr="00A821B7">
        <w:rPr>
          <w:rFonts w:ascii="Times New Roman" w:hAnsi="Times New Roman" w:cs="Times New Roman"/>
          <w:sz w:val="28"/>
          <w:szCs w:val="28"/>
        </w:rPr>
        <w:t>(лицу, исполняющему его полномочия).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Жалоба на решения, де</w:t>
      </w:r>
      <w:r w:rsidR="00406D83">
        <w:rPr>
          <w:rFonts w:ascii="Times New Roman" w:hAnsi="Times New Roman" w:cs="Times New Roman"/>
          <w:sz w:val="28"/>
          <w:szCs w:val="28"/>
        </w:rPr>
        <w:t xml:space="preserve">йствия (бездействие) начальника отдела земельных отношений </w:t>
      </w:r>
      <w:r w:rsidRPr="00A821B7">
        <w:rPr>
          <w:rFonts w:ascii="Times New Roman" w:hAnsi="Times New Roman" w:cs="Times New Roman"/>
          <w:sz w:val="28"/>
          <w:szCs w:val="28"/>
        </w:rPr>
        <w:t xml:space="preserve">(лица, исполняющего его полномочия) подается лицу, исполняющему полномочия Главы </w:t>
      </w:r>
      <w:r w:rsidR="00406D83">
        <w:rPr>
          <w:rFonts w:ascii="Times New Roman" w:hAnsi="Times New Roman" w:cs="Times New Roman"/>
          <w:sz w:val="28"/>
          <w:szCs w:val="28"/>
        </w:rPr>
        <w:t>района МО «</w:t>
      </w:r>
      <w:proofErr w:type="spellStart"/>
      <w:r w:rsidR="00913D8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406D83">
        <w:rPr>
          <w:rFonts w:ascii="Times New Roman" w:hAnsi="Times New Roman" w:cs="Times New Roman"/>
          <w:sz w:val="28"/>
          <w:szCs w:val="28"/>
        </w:rPr>
        <w:t xml:space="preserve"> район» (далее - Глава района</w:t>
      </w:r>
      <w:r w:rsidRPr="00A821B7">
        <w:rPr>
          <w:rFonts w:ascii="Times New Roman" w:hAnsi="Times New Roman" w:cs="Times New Roman"/>
          <w:sz w:val="28"/>
          <w:szCs w:val="28"/>
        </w:rPr>
        <w:t>). Жалобы на решения</w:t>
      </w:r>
      <w:r w:rsidR="00406D83">
        <w:rPr>
          <w:rFonts w:ascii="Times New Roman" w:hAnsi="Times New Roman" w:cs="Times New Roman"/>
          <w:sz w:val="28"/>
          <w:szCs w:val="28"/>
        </w:rPr>
        <w:t>, действия (бездействие) Главы района</w:t>
      </w:r>
      <w:r w:rsidRPr="00A821B7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A17167">
        <w:rPr>
          <w:rFonts w:ascii="Times New Roman" w:hAnsi="Times New Roman" w:cs="Times New Roman"/>
          <w:sz w:val="28"/>
          <w:szCs w:val="28"/>
        </w:rPr>
        <w:t>районным Советом депутатов</w:t>
      </w:r>
      <w:r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2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Закона N 210-ФЗ, подаются руководителям этих организаций.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3</w:t>
      </w:r>
      <w:r w:rsidR="00EE12C3">
        <w:rPr>
          <w:rFonts w:ascii="Times New Roman" w:hAnsi="Times New Roman" w:cs="Times New Roman"/>
          <w:sz w:val="28"/>
          <w:szCs w:val="28"/>
        </w:rPr>
        <w:t>2</w:t>
      </w:r>
      <w:r w:rsidRPr="00A821B7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рассмотрения жалобы, в том числе, с использованием Единого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17167" w:rsidP="00A1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2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1B7" w:rsidRPr="00A821B7">
        <w:rPr>
          <w:rFonts w:ascii="Times New Roman" w:hAnsi="Times New Roman" w:cs="Times New Roman"/>
          <w:sz w:val="28"/>
          <w:szCs w:val="28"/>
        </w:rPr>
        <w:t>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подразделе, размещается на </w:t>
      </w:r>
      <w:r w:rsidR="00A17167">
        <w:rPr>
          <w:rFonts w:ascii="Times New Roman" w:hAnsi="Times New Roman" w:cs="Times New Roman"/>
          <w:sz w:val="28"/>
          <w:szCs w:val="28"/>
        </w:rPr>
        <w:t>Портале</w:t>
      </w:r>
      <w:r w:rsidRPr="00A821B7">
        <w:rPr>
          <w:rFonts w:ascii="Times New Roman" w:hAnsi="Times New Roman" w:cs="Times New Roman"/>
          <w:sz w:val="28"/>
          <w:szCs w:val="28"/>
        </w:rPr>
        <w:t>.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3</w:t>
      </w:r>
      <w:r w:rsidR="00C17771">
        <w:rPr>
          <w:rFonts w:ascii="Times New Roman" w:hAnsi="Times New Roman" w:cs="Times New Roman"/>
          <w:sz w:val="28"/>
          <w:szCs w:val="28"/>
        </w:rPr>
        <w:t>3</w:t>
      </w:r>
      <w:r w:rsidRPr="00A821B7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821B7" w:rsidRPr="00A821B7" w:rsidRDefault="00A8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17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7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1B7" w:rsidRPr="00A821B7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A821B7" w:rsidRPr="00A821B7" w:rsidRDefault="00A82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3" w:history="1">
        <w:r w:rsidRPr="00A821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821B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A821B7" w:rsidRPr="00A821B7" w:rsidRDefault="00F73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821B7" w:rsidRPr="00A821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A821B7" w:rsidRPr="00A821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</w:t>
      </w:r>
      <w:r w:rsidR="00A821B7" w:rsidRPr="00A821B7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  <w:bookmarkStart w:id="4" w:name="_GoBack"/>
      <w:bookmarkEnd w:id="4"/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1783E" w:rsidRDefault="0031783E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301370" w:rsidRDefault="00301370">
      <w:pPr>
        <w:spacing w:after="200" w:line="276" w:lineRule="auto"/>
        <w:rPr>
          <w:sz w:val="28"/>
          <w:szCs w:val="28"/>
        </w:rPr>
      </w:pPr>
    </w:p>
    <w:p w:rsidR="00922A44" w:rsidRPr="00A821B7" w:rsidRDefault="00922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8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B7" w:rsidRPr="00A821B7" w:rsidRDefault="00A171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821B7" w:rsidRPr="00A821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21B7" w:rsidRPr="00922A44" w:rsidRDefault="00A82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2A4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21B7" w:rsidRPr="00922A44" w:rsidRDefault="00A82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2A4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783E" w:rsidRDefault="0031783E" w:rsidP="00A17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83E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</w:t>
      </w:r>
    </w:p>
    <w:p w:rsidR="0031783E" w:rsidRDefault="0031783E" w:rsidP="00A17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83E">
        <w:rPr>
          <w:rFonts w:ascii="Times New Roman" w:hAnsi="Times New Roman" w:cs="Times New Roman"/>
          <w:sz w:val="28"/>
          <w:szCs w:val="28"/>
        </w:rPr>
        <w:t xml:space="preserve">участков к определенной категории </w:t>
      </w:r>
    </w:p>
    <w:p w:rsidR="0031783E" w:rsidRDefault="0031783E" w:rsidP="00A17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83E">
        <w:rPr>
          <w:rFonts w:ascii="Times New Roman" w:hAnsi="Times New Roman" w:cs="Times New Roman"/>
          <w:sz w:val="28"/>
          <w:szCs w:val="28"/>
        </w:rPr>
        <w:t xml:space="preserve">или перевод земель или земельных </w:t>
      </w:r>
    </w:p>
    <w:p w:rsidR="00A17167" w:rsidRPr="0031783E" w:rsidRDefault="0031783E" w:rsidP="00A17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83E">
        <w:rPr>
          <w:rFonts w:ascii="Times New Roman" w:hAnsi="Times New Roman" w:cs="Times New Roman"/>
          <w:sz w:val="28"/>
          <w:szCs w:val="28"/>
        </w:rPr>
        <w:t>участков из одной категории в другую»</w:t>
      </w:r>
    </w:p>
    <w:p w:rsidR="0031783E" w:rsidRPr="00301370" w:rsidRDefault="0031783E" w:rsidP="0031783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0137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</w:t>
      </w:r>
      <w:r w:rsidR="0030137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</w:p>
    <w:p w:rsidR="00FA5722" w:rsidRDefault="00FA5722" w:rsidP="00FA5722">
      <w:pPr>
        <w:jc w:val="right"/>
      </w:pPr>
      <w:r>
        <w:t xml:space="preserve">                                  В Администрацию МО «</w:t>
      </w:r>
      <w:proofErr w:type="spellStart"/>
      <w:r>
        <w:t>Турочакский</w:t>
      </w:r>
      <w:proofErr w:type="spellEnd"/>
      <w:r>
        <w:t xml:space="preserve"> район»</w:t>
      </w:r>
    </w:p>
    <w:p w:rsidR="00FA5722" w:rsidRDefault="00FA5722" w:rsidP="00FA5722">
      <w:pPr>
        <w:jc w:val="right"/>
      </w:pPr>
      <w:r>
        <w:t>От (ФИО)____________________________________</w:t>
      </w:r>
    </w:p>
    <w:p w:rsidR="00FA5722" w:rsidRDefault="00FA5722" w:rsidP="00FA5722">
      <w:pPr>
        <w:jc w:val="right"/>
      </w:pPr>
      <w:r>
        <w:t>_____________________________________________</w:t>
      </w:r>
    </w:p>
    <w:p w:rsidR="00FA5722" w:rsidRDefault="00FA5722" w:rsidP="00FA5722">
      <w:pPr>
        <w:jc w:val="right"/>
      </w:pPr>
      <w:r>
        <w:t xml:space="preserve">______________________________________________ </w:t>
      </w:r>
    </w:p>
    <w:p w:rsidR="00FA5722" w:rsidRDefault="00FA5722" w:rsidP="00FA5722">
      <w:pPr>
        <w:jc w:val="right"/>
      </w:pPr>
      <w:r>
        <w:t>Проживающего: _______________________________</w:t>
      </w:r>
    </w:p>
    <w:p w:rsidR="00FA5722" w:rsidRDefault="00FA5722" w:rsidP="00FA5722">
      <w:pPr>
        <w:jc w:val="right"/>
      </w:pPr>
      <w:r>
        <w:t>_______________________________________________</w:t>
      </w:r>
    </w:p>
    <w:p w:rsidR="00FA5722" w:rsidRDefault="00FA5722" w:rsidP="00FA5722">
      <w:pPr>
        <w:jc w:val="right"/>
      </w:pPr>
      <w:proofErr w:type="gramStart"/>
      <w:r>
        <w:t>Телефон:_</w:t>
      </w:r>
      <w:proofErr w:type="gramEnd"/>
      <w:r>
        <w:t>______________________________________</w:t>
      </w:r>
    </w:p>
    <w:p w:rsidR="00FA5722" w:rsidRPr="00FA5722" w:rsidRDefault="00FA5722" w:rsidP="00FA5722">
      <w:pPr>
        <w:jc w:val="center"/>
        <w:rPr>
          <w:b/>
          <w:bCs/>
        </w:rPr>
      </w:pPr>
      <w:r w:rsidRPr="00FA5722">
        <w:rPr>
          <w:b/>
          <w:bCs/>
        </w:rPr>
        <w:t>Ходатайство о переводе земельного участка из состава земель одной категории в другую</w:t>
      </w:r>
    </w:p>
    <w:p w:rsidR="00FA5722" w:rsidRDefault="00FA5722" w:rsidP="00FA5722">
      <w:r>
        <w:t>Прошу перевести</w:t>
      </w:r>
    </w:p>
    <w:p w:rsidR="00FA5722" w:rsidRDefault="00FA5722" w:rsidP="00FA5722">
      <w:r>
        <w:t>из категории земель________________________________________________</w:t>
      </w:r>
    </w:p>
    <w:p w:rsidR="00FA5722" w:rsidRDefault="00FA5722" w:rsidP="00FA5722">
      <w:r>
        <w:t>__________________________________________________________________</w:t>
      </w:r>
    </w:p>
    <w:p w:rsidR="00FA5722" w:rsidRDefault="00FA5722" w:rsidP="00FA5722">
      <w:r>
        <w:t>в категорию земель________________________________________________</w:t>
      </w:r>
    </w:p>
    <w:p w:rsidR="00FA5722" w:rsidRDefault="00FA5722" w:rsidP="00FA5722">
      <w:r>
        <w:t>земельный участок, расположенный по адресу:</w:t>
      </w:r>
    </w:p>
    <w:p w:rsidR="00FA5722" w:rsidRDefault="00FA5722" w:rsidP="00FA5722">
      <w:r>
        <w:t xml:space="preserve">__________________________________________________________________ </w:t>
      </w:r>
    </w:p>
    <w:p w:rsidR="00FA5722" w:rsidRDefault="00FA5722" w:rsidP="00FA5722">
      <w:r>
        <w:t>(село, улица, дом или урочище)</w:t>
      </w:r>
    </w:p>
    <w:p w:rsidR="00FA5722" w:rsidRDefault="00FA5722" w:rsidP="00FA5722">
      <w:r>
        <w:t xml:space="preserve">кадастровый </w:t>
      </w:r>
      <w:proofErr w:type="gramStart"/>
      <w:r>
        <w:t>номер:_</w:t>
      </w:r>
      <w:proofErr w:type="gramEnd"/>
      <w:r>
        <w:t>______________________________________________</w:t>
      </w:r>
    </w:p>
    <w:p w:rsidR="00FA5722" w:rsidRDefault="00FA5722" w:rsidP="00FA5722">
      <w:r>
        <w:t>Перевод земельного участка необходим для __________________________</w:t>
      </w:r>
    </w:p>
    <w:p w:rsidR="00FA5722" w:rsidRDefault="00FA5722" w:rsidP="00FA5722">
      <w:r>
        <w:t>__________________________________________________________________</w:t>
      </w:r>
    </w:p>
    <w:p w:rsidR="00FA5722" w:rsidRDefault="00FA5722" w:rsidP="00FA5722">
      <w:r>
        <w:t>__________________________________________________________________</w:t>
      </w:r>
    </w:p>
    <w:p w:rsidR="00FA5722" w:rsidRDefault="00FA5722" w:rsidP="00FA5722">
      <w:r>
        <w:t>__________________________________________________________________</w:t>
      </w:r>
    </w:p>
    <w:p w:rsidR="00FA5722" w:rsidRDefault="00FA5722" w:rsidP="00FA5722">
      <w:r>
        <w:t xml:space="preserve">Указанный земельный участок принадлежит мне на </w:t>
      </w:r>
      <w:proofErr w:type="gramStart"/>
      <w:r>
        <w:t>праве:_</w:t>
      </w:r>
      <w:proofErr w:type="gramEnd"/>
      <w:r>
        <w:t>__________</w:t>
      </w:r>
    </w:p>
    <w:p w:rsidR="00FA5722" w:rsidRDefault="00FA5722" w:rsidP="00FA5722">
      <w:r>
        <w:t>_________________________________________________________________, что подтверждается________________________________________________</w:t>
      </w:r>
    </w:p>
    <w:p w:rsidR="00FA5722" w:rsidRDefault="00FA5722" w:rsidP="00FA5722">
      <w:r>
        <w:t>__________________________________________________________________</w:t>
      </w:r>
    </w:p>
    <w:p w:rsidR="005E47AD" w:rsidRDefault="00FA5722" w:rsidP="00FA5722">
      <w:r>
        <w:t>Дата ___________________                                    подпись_________________</w:t>
      </w:r>
    </w:p>
    <w:sectPr w:rsidR="005E47AD" w:rsidSect="005E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3D6E"/>
    <w:multiLevelType w:val="hybridMultilevel"/>
    <w:tmpl w:val="D2269C06"/>
    <w:lvl w:ilvl="0" w:tplc="2F82F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B7"/>
    <w:rsid w:val="00060FC5"/>
    <w:rsid w:val="000A665D"/>
    <w:rsid w:val="000D198D"/>
    <w:rsid w:val="00144965"/>
    <w:rsid w:val="00170E59"/>
    <w:rsid w:val="001B09EC"/>
    <w:rsid w:val="002337C0"/>
    <w:rsid w:val="0026547E"/>
    <w:rsid w:val="002955D0"/>
    <w:rsid w:val="002C1A67"/>
    <w:rsid w:val="002F25F4"/>
    <w:rsid w:val="00301370"/>
    <w:rsid w:val="00312C5A"/>
    <w:rsid w:val="0031783E"/>
    <w:rsid w:val="00351960"/>
    <w:rsid w:val="003541D0"/>
    <w:rsid w:val="003B5FBA"/>
    <w:rsid w:val="003C6036"/>
    <w:rsid w:val="003F5AEF"/>
    <w:rsid w:val="00406D83"/>
    <w:rsid w:val="004413C6"/>
    <w:rsid w:val="004716D9"/>
    <w:rsid w:val="004B6253"/>
    <w:rsid w:val="005403EE"/>
    <w:rsid w:val="00543463"/>
    <w:rsid w:val="0058128D"/>
    <w:rsid w:val="00583A67"/>
    <w:rsid w:val="005E47AD"/>
    <w:rsid w:val="006201F0"/>
    <w:rsid w:val="006A015F"/>
    <w:rsid w:val="006C76C3"/>
    <w:rsid w:val="00795C18"/>
    <w:rsid w:val="007D00C7"/>
    <w:rsid w:val="007D2DEF"/>
    <w:rsid w:val="007F4076"/>
    <w:rsid w:val="00805CFE"/>
    <w:rsid w:val="008931A0"/>
    <w:rsid w:val="008C7C9F"/>
    <w:rsid w:val="00913D8D"/>
    <w:rsid w:val="00922A44"/>
    <w:rsid w:val="00977D51"/>
    <w:rsid w:val="00986EA0"/>
    <w:rsid w:val="009D7213"/>
    <w:rsid w:val="009E0A55"/>
    <w:rsid w:val="00A17167"/>
    <w:rsid w:val="00A821B7"/>
    <w:rsid w:val="00A9083E"/>
    <w:rsid w:val="00AA6967"/>
    <w:rsid w:val="00AB613A"/>
    <w:rsid w:val="00B1039F"/>
    <w:rsid w:val="00B12A82"/>
    <w:rsid w:val="00B8608B"/>
    <w:rsid w:val="00B9000A"/>
    <w:rsid w:val="00BE51F7"/>
    <w:rsid w:val="00C17771"/>
    <w:rsid w:val="00C202F4"/>
    <w:rsid w:val="00C25319"/>
    <w:rsid w:val="00C3564B"/>
    <w:rsid w:val="00C70B18"/>
    <w:rsid w:val="00C87430"/>
    <w:rsid w:val="00CF4D48"/>
    <w:rsid w:val="00D008B6"/>
    <w:rsid w:val="00D266F5"/>
    <w:rsid w:val="00D40A3E"/>
    <w:rsid w:val="00D53C50"/>
    <w:rsid w:val="00D9186B"/>
    <w:rsid w:val="00D97326"/>
    <w:rsid w:val="00DE6E68"/>
    <w:rsid w:val="00E068C2"/>
    <w:rsid w:val="00E3375E"/>
    <w:rsid w:val="00E519F1"/>
    <w:rsid w:val="00E63A63"/>
    <w:rsid w:val="00E65E34"/>
    <w:rsid w:val="00ED1064"/>
    <w:rsid w:val="00EE12C3"/>
    <w:rsid w:val="00F20F75"/>
    <w:rsid w:val="00F574F3"/>
    <w:rsid w:val="00F67FB6"/>
    <w:rsid w:val="00F73683"/>
    <w:rsid w:val="00F804D3"/>
    <w:rsid w:val="00F8257D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1AF"/>
  <w15:docId w15:val="{2235D13B-D5CE-4AB1-BE13-A70AD23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A821B7"/>
    <w:pPr>
      <w:tabs>
        <w:tab w:val="left" w:pos="594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82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A821B7"/>
    <w:pPr>
      <w:suppressAutoHyphens/>
    </w:pPr>
    <w:rPr>
      <w:rFonts w:ascii="Courier New" w:hAnsi="Courier New" w:cs="Courier New"/>
      <w:color w:val="000000"/>
      <w:sz w:val="20"/>
      <w:szCs w:val="20"/>
      <w:lang w:eastAsia="ja-JP"/>
    </w:rPr>
  </w:style>
  <w:style w:type="paragraph" w:customStyle="1" w:styleId="2">
    <w:name w:val="Абзац списка2"/>
    <w:basedOn w:val="a"/>
    <w:rsid w:val="00A821B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ja-JP"/>
    </w:rPr>
  </w:style>
  <w:style w:type="character" w:styleId="a5">
    <w:name w:val="Hyperlink"/>
    <w:basedOn w:val="a0"/>
    <w:uiPriority w:val="99"/>
    <w:unhideWhenUsed/>
    <w:rsid w:val="0014496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4D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8931A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A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32BEAB59701DE939FD1BBF907F6453D925CAF31F19846D14DB34A6E83133068AE83A2B472A17D84D9C4978A7A28CC7BC3F5CB375CD9B9E5P3t2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132BEAB59701DE939FD1BBF907F6453D925CAF31F19846D14DB34A6E83133068AE83A2B472A17D84D9C4978A7A28CC7BC3F5CB375CD9B9E5P3t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4" Type="http://schemas.openxmlformats.org/officeDocument/2006/relationships/hyperlink" Target="consultantplus://offline/ref=06686DE9F39CB99E86964A3C75C81720EF0D07AC1CF0B71A36C1A4B59F29C87AB92C7CFF4FE3796C16AA9CBE30q3PBD" TargetMode="External"/><Relationship Id="rId7" Type="http://schemas.openxmlformats.org/officeDocument/2006/relationships/hyperlink" Target="http://&#1096;&#1077;&#1073;&#1072;&#1083;&#1080;&#1085;&#1086;-&#1072;&#1083;&#1090;&#1072;&#1081;.&#1088;&#1092;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32BEAB59701DE939FD1BBF907F6453D925CAF31F19846D14DB34A6E83133068AE83A2B677A876D1888B96D63C79DF79CEF5C93E40PDtAJ" TargetMode="External"/><Relationship Id="rId25" Type="http://schemas.openxmlformats.org/officeDocument/2006/relationships/hyperlink" Target="consultantplus://offline/ref=132BEAB59701DE939FD1BBF907F6453D925CAF31F19846D14DB34A6E83133068AE83A2B677A876D1888B96D63C79DF79CEF5C93E40PDtAJ" TargetMode="External"/><Relationship Id="rId33" Type="http://schemas.openxmlformats.org/officeDocument/2006/relationships/hyperlink" Target="consultantplus://offline/ref=06686DE9F39CB99E86964A3C75C81720EF050EA819F7B71A36C1A4B59F29C87AB92C7CFF4FE3796C16AA9CBE30q3P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2BEAB59701DE939FD1BBF907F6453D925CAF31F19846D14DB34A6E83133068AE83A2B472A17E80DBC4978A7A28CC7BC3F5CB375CD9B9E5P3t2J" TargetMode="External"/><Relationship Id="rId20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29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BEAB59701DE939FD1BBF907F6453D925CAF31F19846D14DB34A6E83133068AE83A2B472A17E80DBC4978A7A28CC7BC3F5CB375CD9B9E5P3t2J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06686DE9F39CB99E86964A3C75C81720EF050EAE14F5B71A36C1A4B59F29C87AB92C7CFF4FE3796C16AA9CBE30q3PB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6686DE9F39CB99E86964A3C75C81720EF050EA819F7B71A36C1A4B59F29C87AAB2C24F145EC333D5BE193BC3624480EFF063C1Bq5P0D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32BEAB59701DE939FD1BBF907F6453D925CAF31F19846D14DB34A6E83133068AE83A2B671A876D1888B96D63C79DF79CEF5C93E40PDtA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DCC1-5C1E-4307-9D75-ECCFA398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28</Pages>
  <Words>9404</Words>
  <Characters>53607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218</cp:lastModifiedBy>
  <cp:revision>23</cp:revision>
  <cp:lastPrinted>2021-10-18T08:02:00Z</cp:lastPrinted>
  <dcterms:created xsi:type="dcterms:W3CDTF">2021-09-24T03:15:00Z</dcterms:created>
  <dcterms:modified xsi:type="dcterms:W3CDTF">2021-10-19T05:47:00Z</dcterms:modified>
</cp:coreProperties>
</file>